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52AD" w:rsidRPr="001C7110" w:rsidRDefault="000A52AD" w:rsidP="000A52AD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110">
        <w:rPr>
          <w:rFonts w:ascii="Times New Roman" w:hAnsi="Times New Roman" w:cs="Times New Roman"/>
          <w:b/>
          <w:sz w:val="24"/>
          <w:szCs w:val="24"/>
        </w:rPr>
        <w:t>Карта тестовых заданий</w:t>
      </w: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b/>
          <w:color w:val="000000"/>
        </w:rPr>
      </w:pPr>
    </w:p>
    <w:p w:rsidR="000A52AD" w:rsidRDefault="000A52AD" w:rsidP="000A52AD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b/>
          <w:sz w:val="24"/>
          <w:szCs w:val="24"/>
        </w:rPr>
        <w:t>Компетенция</w:t>
      </w:r>
      <w:r w:rsidRPr="001C7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2AD" w:rsidRPr="004A3A71" w:rsidRDefault="000A52AD" w:rsidP="000A52AD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3A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ПК-11: способностью обеспечивать технологичность изделий и процессов их изготовления; умением контролировать соблюдение технологической дисциплины при изготовлении изделийПК-11: способностью обеспечивать технологичность изделий и процессов их изготовления; умением контролировать соблюдение технологической дисциплины при изготовлении изделий</w:t>
      </w:r>
    </w:p>
    <w:p w:rsidR="000A52AD" w:rsidRDefault="000A52AD" w:rsidP="000A52AD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3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Индикаторы </w:t>
      </w:r>
    </w:p>
    <w:p w:rsidR="000A52AD" w:rsidRDefault="000A52AD" w:rsidP="000A52A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3A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ПК-11.1 выбирать (применять) средства автоматизации технологических процессов инструментальных производств машиностроительных производств; использовать современные информационные технологии при изготовлении машиностроительной продукции</w:t>
      </w:r>
    </w:p>
    <w:p w:rsidR="000A52AD" w:rsidRDefault="000A52AD" w:rsidP="000A52A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3A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ПК-11.2 анализировать технические, экономические, экологические и социальные факторы, возникающие при внедрении высокоавтоматизированных компьютерно-интегрированных производств. </w:t>
      </w:r>
    </w:p>
    <w:p w:rsidR="000A52AD" w:rsidRPr="004A3A71" w:rsidRDefault="000A52AD" w:rsidP="000A52A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3A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ПК-11.3 выбирать материалы, оборудования средств технологического оснащения и автоматизации для реализации производственных и технологических процессов.</w:t>
      </w:r>
    </w:p>
    <w:p w:rsidR="000A52AD" w:rsidRPr="00754B8A" w:rsidRDefault="000A52AD" w:rsidP="000A52AD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C7110">
        <w:rPr>
          <w:rFonts w:ascii="Times New Roman" w:hAnsi="Times New Roman" w:cs="Times New Roman"/>
          <w:b/>
          <w:sz w:val="24"/>
          <w:szCs w:val="24"/>
        </w:rPr>
        <w:t>Дисциплина</w:t>
      </w:r>
      <w:r w:rsidRPr="001C71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Роботизация сварочного производства</w:t>
      </w:r>
    </w:p>
    <w:p w:rsidR="000A52AD" w:rsidRPr="001C7110" w:rsidRDefault="000A52AD" w:rsidP="000A52AD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A52AD" w:rsidRPr="001C7110" w:rsidRDefault="000A52AD" w:rsidP="000A52A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52AD" w:rsidRPr="001C7110" w:rsidRDefault="000A52AD" w:rsidP="000A52A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7110">
        <w:rPr>
          <w:rFonts w:ascii="Times New Roman" w:hAnsi="Times New Roman" w:cs="Times New Roman"/>
          <w:b/>
          <w:sz w:val="24"/>
          <w:szCs w:val="24"/>
        </w:rPr>
        <w:t>Описание теста:</w:t>
      </w:r>
    </w:p>
    <w:p w:rsidR="000A52AD" w:rsidRPr="001C7110" w:rsidRDefault="000A52AD" w:rsidP="000A52AD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71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0A52AD" w:rsidRPr="001C7110" w:rsidRDefault="000A52AD" w:rsidP="000A52AD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C71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0A52AD" w:rsidRPr="001C7110" w:rsidRDefault="000A52AD" w:rsidP="000A52AD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C71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0A52AD" w:rsidRPr="001C7110" w:rsidRDefault="000A52AD" w:rsidP="000A52AD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C71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0A52AD" w:rsidRPr="001C7110" w:rsidRDefault="000A52AD" w:rsidP="000A52AD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C71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:rsidR="000A52AD" w:rsidRPr="001C7110" w:rsidRDefault="000A52AD" w:rsidP="000A52AD">
      <w:pPr>
        <w:widowControl w:val="0"/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1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0A52AD" w:rsidRPr="001C7110" w:rsidRDefault="000A52AD" w:rsidP="000A52AD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Кодификатором</w:t>
      </w:r>
      <w:r w:rsidRPr="001C71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теста по дисциплине является раздел рабочей программы «</w:t>
      </w:r>
      <w:r w:rsidRPr="001C7110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0A52AD" w:rsidRDefault="000A52AD" w:rsidP="000A52AD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2AD" w:rsidRPr="001C7110" w:rsidRDefault="000A52AD" w:rsidP="000A52AD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110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jc w:val="both"/>
        <w:rPr>
          <w:b/>
          <w:color w:val="000000"/>
        </w:rPr>
      </w:pPr>
    </w:p>
    <w:p w:rsidR="000A52AD" w:rsidRPr="00754B8A" w:rsidRDefault="000A52AD" w:rsidP="000A52AD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B8A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0A52AD" w:rsidRPr="00754B8A" w:rsidRDefault="000A52AD" w:rsidP="000A52AD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4B8A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0A52AD" w:rsidRPr="00754B8A" w:rsidRDefault="000A52AD" w:rsidP="000A52AD">
      <w:pPr>
        <w:pStyle w:val="a7"/>
        <w:widowControl w:val="0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754B8A">
        <w:rPr>
          <w:i/>
          <w:color w:val="000000"/>
        </w:rPr>
        <w:t xml:space="preserve">Выберите </w:t>
      </w:r>
      <w:r w:rsidRPr="00754B8A">
        <w:rPr>
          <w:b/>
          <w:i/>
          <w:color w:val="000000"/>
        </w:rPr>
        <w:t>один</w:t>
      </w:r>
      <w:r w:rsidRPr="00754B8A">
        <w:rPr>
          <w:i/>
          <w:color w:val="000000"/>
        </w:rPr>
        <w:t xml:space="preserve"> правильный ответ</w:t>
      </w:r>
    </w:p>
    <w:p w:rsidR="000A52AD" w:rsidRPr="00754B8A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b/>
          <w:color w:val="000000"/>
        </w:rPr>
      </w:pP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b/>
          <w:color w:val="000000"/>
        </w:rPr>
      </w:pPr>
      <w:r w:rsidRPr="00754B8A">
        <w:rPr>
          <w:b/>
          <w:color w:val="000000"/>
        </w:rPr>
        <w:t>Простые (1 уровень)</w:t>
      </w: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color w:val="000000"/>
        </w:rPr>
      </w:pPr>
    </w:p>
    <w:p w:rsidR="000A52AD" w:rsidRPr="001C7110" w:rsidRDefault="000A52AD" w:rsidP="000A52A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t xml:space="preserve">1. Измерение тока осуществляют с помощью датчика магнитного поля на основе эффекта Холла в диапазоне, </w:t>
      </w:r>
      <w:proofErr w:type="gramStart"/>
      <w:r w:rsidRPr="001C7110">
        <w:rPr>
          <w:rFonts w:ascii="Times New Roman" w:hAnsi="Times New Roman" w:cs="Times New Roman"/>
          <w:sz w:val="24"/>
          <w:szCs w:val="24"/>
        </w:rPr>
        <w:t>А</w:t>
      </w:r>
      <w:proofErr w:type="gramEnd"/>
    </w:p>
    <w:p w:rsidR="000A52AD" w:rsidRPr="001C7110" w:rsidRDefault="000A52AD" w:rsidP="000A52A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t>А) от 1 и до 1000</w:t>
      </w:r>
    </w:p>
    <w:p w:rsidR="000A52AD" w:rsidRPr="001C7110" w:rsidRDefault="000A52AD" w:rsidP="000A52AD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110">
        <w:rPr>
          <w:rFonts w:ascii="Times New Roman" w:hAnsi="Times New Roman" w:cs="Times New Roman"/>
          <w:b/>
          <w:sz w:val="24"/>
          <w:szCs w:val="24"/>
        </w:rPr>
        <w:t>Б) от 0,250 и более 1000</w:t>
      </w:r>
    </w:p>
    <w:p w:rsidR="000A52AD" w:rsidRPr="001C7110" w:rsidRDefault="000A52AD" w:rsidP="000A52A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lastRenderedPageBreak/>
        <w:t>В) от 1 и более 1000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t xml:space="preserve">2. Диапазон применения оптических пирометров, </w:t>
      </w:r>
      <w:r w:rsidRPr="001C711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C7110">
        <w:rPr>
          <w:rFonts w:ascii="Times New Roman" w:hAnsi="Times New Roman" w:cs="Times New Roman"/>
          <w:sz w:val="24"/>
          <w:szCs w:val="24"/>
        </w:rPr>
        <w:t>С</w:t>
      </w:r>
    </w:p>
    <w:p w:rsidR="000A52AD" w:rsidRPr="001C7110" w:rsidRDefault="000A52AD" w:rsidP="000A52A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t>А) от 200 и более</w:t>
      </w:r>
    </w:p>
    <w:p w:rsidR="000A52AD" w:rsidRPr="001C7110" w:rsidRDefault="000A52AD" w:rsidP="000A52AD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110">
        <w:rPr>
          <w:rFonts w:ascii="Times New Roman" w:hAnsi="Times New Roman" w:cs="Times New Roman"/>
          <w:b/>
          <w:sz w:val="24"/>
          <w:szCs w:val="24"/>
        </w:rPr>
        <w:t>Б) от 1000 и более</w:t>
      </w:r>
    </w:p>
    <w:p w:rsidR="000A52AD" w:rsidRPr="001C7110" w:rsidRDefault="000A52AD" w:rsidP="000A52A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t>В) от 1000 и до 3000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2AD" w:rsidRPr="001C7110" w:rsidRDefault="000A52AD" w:rsidP="000A52A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t xml:space="preserve">3. Напряжение на выходе делителя напряжения с учетом того, что входное сопротивление много больше </w:t>
      </w:r>
      <w:r w:rsidRPr="001C711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C71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C7110">
        <w:rPr>
          <w:rFonts w:ascii="Times New Roman" w:hAnsi="Times New Roman" w:cs="Times New Roman"/>
          <w:sz w:val="24"/>
          <w:szCs w:val="24"/>
        </w:rPr>
        <w:t xml:space="preserve"> определяют выражением</w:t>
      </w:r>
    </w:p>
    <w:p w:rsidR="000A52AD" w:rsidRPr="001C7110" w:rsidRDefault="000A52AD" w:rsidP="000A52AD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110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1C7110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proofErr w:type="spellStart"/>
      <w:r w:rsidRPr="001C7110">
        <w:rPr>
          <w:rFonts w:ascii="Times New Roman" w:hAnsi="Times New Roman" w:cs="Times New Roman"/>
          <w:b/>
          <w:sz w:val="24"/>
          <w:szCs w:val="24"/>
          <w:vertAlign w:val="subscript"/>
        </w:rPr>
        <w:t>вых</w:t>
      </w:r>
      <w:proofErr w:type="spellEnd"/>
      <w:r w:rsidRPr="001C7110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1C7110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proofErr w:type="spellStart"/>
      <w:r w:rsidRPr="001C7110">
        <w:rPr>
          <w:rFonts w:ascii="Times New Roman" w:hAnsi="Times New Roman" w:cs="Times New Roman"/>
          <w:b/>
          <w:sz w:val="24"/>
          <w:szCs w:val="24"/>
          <w:vertAlign w:val="subscript"/>
        </w:rPr>
        <w:t>вх</w:t>
      </w:r>
      <w:proofErr w:type="spellEnd"/>
      <w:r w:rsidRPr="001C7110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1C7110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1C7110">
        <w:rPr>
          <w:rFonts w:ascii="Times New Roman" w:hAnsi="Times New Roman" w:cs="Times New Roman"/>
          <w:b/>
          <w:sz w:val="24"/>
          <w:szCs w:val="24"/>
        </w:rPr>
        <w:t xml:space="preserve"> / (</w:t>
      </w:r>
      <w:r w:rsidRPr="001C7110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1C7110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1C7110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Pr="001C7110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1C7110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1C7110">
        <w:rPr>
          <w:rFonts w:ascii="Times New Roman" w:hAnsi="Times New Roman" w:cs="Times New Roman"/>
          <w:b/>
          <w:sz w:val="24"/>
          <w:szCs w:val="24"/>
        </w:rPr>
        <w:t>)</w:t>
      </w:r>
    </w:p>
    <w:p w:rsidR="000A52AD" w:rsidRPr="001C7110" w:rsidRDefault="000A52AD" w:rsidP="000A52A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t xml:space="preserve">Б) </w:t>
      </w:r>
      <w:r w:rsidRPr="001C7110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Start"/>
      <w:r w:rsidRPr="001C7110">
        <w:rPr>
          <w:rFonts w:ascii="Times New Roman" w:hAnsi="Times New Roman" w:cs="Times New Roman"/>
          <w:sz w:val="24"/>
          <w:szCs w:val="24"/>
          <w:vertAlign w:val="subscript"/>
        </w:rPr>
        <w:t>вых</w:t>
      </w:r>
      <w:proofErr w:type="spellEnd"/>
      <w:r w:rsidRPr="001C7110">
        <w:rPr>
          <w:rFonts w:ascii="Times New Roman" w:hAnsi="Times New Roman" w:cs="Times New Roman"/>
          <w:sz w:val="24"/>
          <w:szCs w:val="24"/>
        </w:rPr>
        <w:t xml:space="preserve"> = </w:t>
      </w:r>
      <w:r w:rsidRPr="001C7110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Start"/>
      <w:r w:rsidRPr="001C7110">
        <w:rPr>
          <w:rFonts w:ascii="Times New Roman" w:hAnsi="Times New Roman" w:cs="Times New Roman"/>
          <w:sz w:val="24"/>
          <w:szCs w:val="24"/>
          <w:vertAlign w:val="subscript"/>
        </w:rPr>
        <w:t>вх</w:t>
      </w:r>
      <w:proofErr w:type="spellEnd"/>
      <w:r w:rsidRPr="001C711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C711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C7110">
        <w:rPr>
          <w:rFonts w:ascii="Times New Roman" w:hAnsi="Times New Roman" w:cs="Times New Roman"/>
          <w:sz w:val="24"/>
          <w:szCs w:val="24"/>
        </w:rPr>
        <w:t xml:space="preserve"> / (</w:t>
      </w:r>
      <w:r w:rsidRPr="001C711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C711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C7110">
        <w:rPr>
          <w:rFonts w:ascii="Times New Roman" w:hAnsi="Times New Roman" w:cs="Times New Roman"/>
          <w:sz w:val="24"/>
          <w:szCs w:val="24"/>
        </w:rPr>
        <w:t xml:space="preserve"> + </w:t>
      </w:r>
      <w:r w:rsidRPr="001C711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C71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C7110">
        <w:rPr>
          <w:rFonts w:ascii="Times New Roman" w:hAnsi="Times New Roman" w:cs="Times New Roman"/>
          <w:sz w:val="24"/>
          <w:szCs w:val="24"/>
        </w:rPr>
        <w:t>)</w:t>
      </w:r>
    </w:p>
    <w:p w:rsidR="000A52AD" w:rsidRPr="001C7110" w:rsidRDefault="000A52AD" w:rsidP="000A52A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t xml:space="preserve">В) </w:t>
      </w:r>
      <w:r w:rsidRPr="001C7110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Start"/>
      <w:r w:rsidRPr="001C7110">
        <w:rPr>
          <w:rFonts w:ascii="Times New Roman" w:hAnsi="Times New Roman" w:cs="Times New Roman"/>
          <w:sz w:val="24"/>
          <w:szCs w:val="24"/>
          <w:vertAlign w:val="subscript"/>
        </w:rPr>
        <w:t>вых</w:t>
      </w:r>
      <w:proofErr w:type="spellEnd"/>
      <w:r w:rsidRPr="001C7110">
        <w:rPr>
          <w:rFonts w:ascii="Times New Roman" w:hAnsi="Times New Roman" w:cs="Times New Roman"/>
          <w:sz w:val="24"/>
          <w:szCs w:val="24"/>
        </w:rPr>
        <w:t xml:space="preserve"> = </w:t>
      </w:r>
      <w:r w:rsidRPr="001C7110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Start"/>
      <w:r w:rsidRPr="001C7110">
        <w:rPr>
          <w:rFonts w:ascii="Times New Roman" w:hAnsi="Times New Roman" w:cs="Times New Roman"/>
          <w:sz w:val="24"/>
          <w:szCs w:val="24"/>
          <w:vertAlign w:val="subscript"/>
        </w:rPr>
        <w:t>вх</w:t>
      </w:r>
      <w:proofErr w:type="spellEnd"/>
      <w:r w:rsidRPr="001C711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C71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C7110">
        <w:rPr>
          <w:rFonts w:ascii="Times New Roman" w:hAnsi="Times New Roman" w:cs="Times New Roman"/>
          <w:sz w:val="24"/>
          <w:szCs w:val="24"/>
        </w:rPr>
        <w:t xml:space="preserve"> / (</w:t>
      </w:r>
      <w:r w:rsidRPr="001C711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C711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C7110">
        <w:rPr>
          <w:rFonts w:ascii="Times New Roman" w:hAnsi="Times New Roman" w:cs="Times New Roman"/>
          <w:sz w:val="24"/>
          <w:szCs w:val="24"/>
        </w:rPr>
        <w:t>)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color w:val="000000"/>
        </w:rPr>
      </w:pPr>
      <w:r w:rsidRPr="001C7110">
        <w:rPr>
          <w:color w:val="000000"/>
        </w:rPr>
        <w:t>4. Возмущения, возникающие при неточностях сборки стыка, приводящих к изменению зазора между свариваемыми кромками, формы и разделки кромок, к смещению кромок, называют</w:t>
      </w: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</w:pPr>
      <w:r w:rsidRPr="001C7110">
        <w:t>А) Конструктивными</w:t>
      </w: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b/>
        </w:rPr>
      </w:pPr>
      <w:r w:rsidRPr="001C7110">
        <w:rPr>
          <w:b/>
        </w:rPr>
        <w:t>Б) Технологическими</w:t>
      </w: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</w:pPr>
      <w:r w:rsidRPr="001C7110">
        <w:t>В) Конструктивно-технологическими</w:t>
      </w: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</w:pP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t>5. С увеличением скорости подачи в зону сварки сварочной проволоки, сварочный ток</w:t>
      </w: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color w:val="000000"/>
        </w:rPr>
      </w:pPr>
      <w:r w:rsidRPr="001C7110">
        <w:rPr>
          <w:color w:val="000000"/>
        </w:rPr>
        <w:t>А) Снижается</w:t>
      </w: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color w:val="000000"/>
        </w:rPr>
      </w:pPr>
      <w:r w:rsidRPr="001C7110">
        <w:rPr>
          <w:color w:val="000000"/>
        </w:rPr>
        <w:t>Б) Не изменяется</w:t>
      </w: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b/>
          <w:color w:val="000000"/>
        </w:rPr>
      </w:pPr>
      <w:r w:rsidRPr="001C7110">
        <w:rPr>
          <w:b/>
          <w:color w:val="000000"/>
        </w:rPr>
        <w:t>В) увеличивается</w:t>
      </w: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color w:val="000000"/>
        </w:rPr>
      </w:pP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b/>
          <w:color w:val="000000"/>
        </w:rPr>
      </w:pPr>
      <w:r w:rsidRPr="00754B8A">
        <w:rPr>
          <w:b/>
          <w:color w:val="000000"/>
        </w:rPr>
        <w:t>Средне –сложные (2 уровень)</w:t>
      </w:r>
    </w:p>
    <w:p w:rsidR="000A52AD" w:rsidRPr="001C7110" w:rsidRDefault="000A52AD" w:rsidP="000A52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t>6. При дуговой сварке на подъем глубина проплавления при прочих постоянных параметрах режимов сварки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t>А) Снижается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110">
        <w:rPr>
          <w:rFonts w:ascii="Times New Roman" w:hAnsi="Times New Roman" w:cs="Times New Roman"/>
          <w:b/>
          <w:sz w:val="24"/>
          <w:szCs w:val="24"/>
        </w:rPr>
        <w:t>Б) Увеличивается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t>В) Не изменяется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t>7. При дуговой сварке на спуск глубина проплавления при прочих постоянных параметрах режимов сварки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110">
        <w:rPr>
          <w:rFonts w:ascii="Times New Roman" w:hAnsi="Times New Roman" w:cs="Times New Roman"/>
          <w:b/>
          <w:sz w:val="24"/>
          <w:szCs w:val="24"/>
        </w:rPr>
        <w:t>А) Снижается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t>Б) Увеличивается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t>В) Не изменяется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t>8. При дуговой сварке в потолочном положении удержание ванны расплавленного металла осуществляется за счет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t>А) Силы пинч-эффекта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110">
        <w:rPr>
          <w:rFonts w:ascii="Times New Roman" w:hAnsi="Times New Roman" w:cs="Times New Roman"/>
          <w:b/>
          <w:sz w:val="24"/>
          <w:szCs w:val="24"/>
        </w:rPr>
        <w:t>Б) Сил поверхностного натяжения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t>В) Давления паров металла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</w:pPr>
      <w:r w:rsidRPr="001C7110">
        <w:rPr>
          <w:color w:val="000000"/>
        </w:rPr>
        <w:t>9</w:t>
      </w:r>
      <w:r w:rsidRPr="001C7110">
        <w:t xml:space="preserve">. Для сварки деталей небольшой толщины из высокопрочных сталей, </w:t>
      </w:r>
      <w:proofErr w:type="gramStart"/>
      <w:r w:rsidRPr="001C7110">
        <w:t>коррозионно-стойких</w:t>
      </w:r>
      <w:proofErr w:type="gramEnd"/>
      <w:r w:rsidRPr="001C7110">
        <w:t xml:space="preserve"> и жаропрочных сталей, алюминиевых, магниевых и титановых сплавов применяется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110">
        <w:rPr>
          <w:rFonts w:ascii="Times New Roman" w:hAnsi="Times New Roman" w:cs="Times New Roman"/>
          <w:b/>
          <w:sz w:val="24"/>
          <w:szCs w:val="24"/>
        </w:rPr>
        <w:t>А) Аргонодуговая сварка неплавящимся электродом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t>Б) Сварка в защитных газах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t>В) Ручная дуговая сварка покрытыми электродами</w:t>
      </w: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b/>
          <w:highlight w:val="yellow"/>
        </w:rPr>
      </w:pP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</w:pPr>
      <w:r w:rsidRPr="001C7110">
        <w:lastRenderedPageBreak/>
        <w:t>10. Начальное возбуждение дуги при аргонодуговой сварке неплавящимся электродом осуществляется</w:t>
      </w: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</w:pPr>
      <w:r w:rsidRPr="001C7110">
        <w:t>А) Стабилизатором</w:t>
      </w: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b/>
        </w:rPr>
      </w:pPr>
      <w:r w:rsidRPr="001C7110">
        <w:rPr>
          <w:b/>
        </w:rPr>
        <w:t>Б) Осциллятором</w:t>
      </w: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highlight w:val="yellow"/>
        </w:rPr>
      </w:pPr>
      <w:r w:rsidRPr="001C7110">
        <w:t>В) Генератором</w:t>
      </w: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</w:pP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t>11. Основной характеристикой терморезистора является зависимость</w:t>
      </w:r>
    </w:p>
    <w:p w:rsidR="000A52AD" w:rsidRPr="00754B8A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C7110">
        <w:rPr>
          <w:rFonts w:ascii="Times New Roman" w:hAnsi="Times New Roman" w:cs="Times New Roman"/>
          <w:b/>
          <w:sz w:val="24"/>
          <w:szCs w:val="24"/>
        </w:rPr>
        <w:t>А</w:t>
      </w:r>
      <w:r w:rsidRPr="00754B8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1C7110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754B8A">
        <w:rPr>
          <w:rFonts w:ascii="Times New Roman" w:hAnsi="Times New Roman" w:cs="Times New Roman"/>
          <w:b/>
          <w:sz w:val="24"/>
          <w:szCs w:val="24"/>
        </w:rPr>
        <w:t>=</w:t>
      </w:r>
      <w:proofErr w:type="spellStart"/>
      <w:r w:rsidRPr="001C7110">
        <w:rPr>
          <w:rFonts w:ascii="Times New Roman" w:hAnsi="Times New Roman" w:cs="Times New Roman"/>
          <w:b/>
          <w:sz w:val="24"/>
          <w:szCs w:val="24"/>
          <w:lang w:val="en-US"/>
        </w:rPr>
        <w:t>Ae</w:t>
      </w:r>
      <w:r w:rsidRPr="001C7110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a</w:t>
      </w:r>
      <w:proofErr w:type="spellEnd"/>
      <w:r w:rsidRPr="00754B8A">
        <w:rPr>
          <w:rFonts w:ascii="Times New Roman" w:hAnsi="Times New Roman" w:cs="Times New Roman"/>
          <w:b/>
          <w:sz w:val="24"/>
          <w:szCs w:val="24"/>
          <w:vertAlign w:val="superscript"/>
        </w:rPr>
        <w:t>/</w:t>
      </w:r>
      <w:r w:rsidRPr="001C7110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1C7110">
        <w:rPr>
          <w:rFonts w:ascii="Times New Roman" w:hAnsi="Times New Roman" w:cs="Times New Roman"/>
          <w:sz w:val="24"/>
          <w:szCs w:val="24"/>
        </w:rPr>
        <w:t>Б</w:t>
      </w:r>
      <w:r w:rsidRPr="001C7110">
        <w:rPr>
          <w:rFonts w:ascii="Times New Roman" w:hAnsi="Times New Roman" w:cs="Times New Roman"/>
          <w:sz w:val="24"/>
          <w:szCs w:val="24"/>
          <w:lang w:val="en-US"/>
        </w:rPr>
        <w:t>) R=</w:t>
      </w:r>
      <w:proofErr w:type="spellStart"/>
      <w:r w:rsidRPr="001C7110">
        <w:rPr>
          <w:rFonts w:ascii="Times New Roman" w:hAnsi="Times New Roman" w:cs="Times New Roman"/>
          <w:sz w:val="24"/>
          <w:szCs w:val="24"/>
          <w:lang w:val="en-US"/>
        </w:rPr>
        <w:t>Ae</w:t>
      </w:r>
      <w:r w:rsidRPr="001C711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a·T</w:t>
      </w:r>
      <w:proofErr w:type="spellEnd"/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1C7110">
        <w:rPr>
          <w:rFonts w:ascii="Times New Roman" w:hAnsi="Times New Roman" w:cs="Times New Roman"/>
          <w:sz w:val="24"/>
          <w:szCs w:val="24"/>
        </w:rPr>
        <w:t>В</w:t>
      </w:r>
      <w:r w:rsidRPr="001C7110">
        <w:rPr>
          <w:rFonts w:ascii="Times New Roman" w:hAnsi="Times New Roman" w:cs="Times New Roman"/>
          <w:sz w:val="24"/>
          <w:szCs w:val="24"/>
          <w:lang w:val="en-US"/>
        </w:rPr>
        <w:t>) R=A/</w:t>
      </w:r>
      <w:proofErr w:type="spellStart"/>
      <w:r w:rsidRPr="001C711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C711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proofErr w:type="spellEnd"/>
      <w:r w:rsidRPr="001C711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/T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t>12. Определение температуры оптическим способом основано на зависимости спектральной интенсивности излучения от температуры нагретого тела и описывается формулой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110">
        <w:rPr>
          <w:rFonts w:ascii="Times New Roman" w:hAnsi="Times New Roman" w:cs="Times New Roman"/>
          <w:b/>
          <w:sz w:val="24"/>
          <w:szCs w:val="24"/>
        </w:rPr>
        <w:t>А) Планка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t>Б) Стефана - Больцмана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t>В) Кирхгофа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t>13. Истинная температура тела в радиационных пирометрах определяется выражением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C7110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1C7110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1C7110">
        <w:rPr>
          <w:rFonts w:ascii="Times New Roman" w:hAnsi="Times New Roman" w:cs="Times New Roman"/>
          <w:b/>
          <w:sz w:val="24"/>
          <w:szCs w:val="24"/>
        </w:rPr>
        <w:t>=</w:t>
      </w:r>
      <w:r w:rsidRPr="001C7110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1C7110">
        <w:rPr>
          <w:rFonts w:ascii="Times New Roman" w:hAnsi="Times New Roman" w:cs="Times New Roman"/>
          <w:b/>
          <w:sz w:val="24"/>
          <w:szCs w:val="24"/>
          <w:vertAlign w:val="subscript"/>
        </w:rPr>
        <w:t>р</w:t>
      </w:r>
      <w:r w:rsidRPr="001C7110">
        <w:rPr>
          <w:rFonts w:ascii="Times New Roman" w:hAnsi="Times New Roman" w:cs="Times New Roman"/>
          <w:b/>
          <w:sz w:val="24"/>
          <w:szCs w:val="24"/>
        </w:rPr>
        <w:t>/</w:t>
      </w:r>
      <w:r w:rsidRPr="001C7110">
        <w:rPr>
          <w:rFonts w:ascii="Times New Roman" w:hAnsi="Times New Roman" w:cs="Times New Roman"/>
          <w:b/>
          <w:sz w:val="24"/>
          <w:szCs w:val="24"/>
          <w:lang w:val="en-US"/>
        </w:rPr>
        <w:t>ε</w:t>
      </w:r>
      <w:r w:rsidRPr="001C7110">
        <w:rPr>
          <w:rFonts w:ascii="Times New Roman" w:hAnsi="Times New Roman" w:cs="Times New Roman"/>
          <w:b/>
          <w:sz w:val="24"/>
          <w:szCs w:val="24"/>
          <w:vertAlign w:val="superscript"/>
        </w:rPr>
        <w:t>0,25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C7110">
        <w:rPr>
          <w:rFonts w:ascii="Times New Roman" w:hAnsi="Times New Roman" w:cs="Times New Roman"/>
          <w:sz w:val="24"/>
          <w:szCs w:val="24"/>
        </w:rPr>
        <w:t xml:space="preserve">Б) </w:t>
      </w:r>
      <w:r w:rsidRPr="001C711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C7110">
        <w:rPr>
          <w:rFonts w:ascii="Times New Roman" w:hAnsi="Times New Roman" w:cs="Times New Roman"/>
          <w:sz w:val="24"/>
          <w:szCs w:val="24"/>
        </w:rPr>
        <w:t>=</w:t>
      </w:r>
      <w:r w:rsidRPr="001C711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C7110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1C7110">
        <w:rPr>
          <w:rFonts w:ascii="Times New Roman" w:hAnsi="Times New Roman" w:cs="Times New Roman"/>
          <w:sz w:val="24"/>
          <w:szCs w:val="24"/>
        </w:rPr>
        <w:t>/</w:t>
      </w:r>
      <w:r w:rsidRPr="001C7110">
        <w:rPr>
          <w:rFonts w:ascii="Times New Roman" w:hAnsi="Times New Roman" w:cs="Times New Roman"/>
          <w:sz w:val="24"/>
          <w:szCs w:val="24"/>
          <w:lang w:val="en-US"/>
        </w:rPr>
        <w:t>ε</w:t>
      </w:r>
      <w:r w:rsidRPr="001C7110">
        <w:rPr>
          <w:rFonts w:ascii="Times New Roman" w:hAnsi="Times New Roman" w:cs="Times New Roman"/>
          <w:sz w:val="24"/>
          <w:szCs w:val="24"/>
          <w:vertAlign w:val="superscript"/>
        </w:rPr>
        <w:t>0,5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C7110">
        <w:rPr>
          <w:rFonts w:ascii="Times New Roman" w:hAnsi="Times New Roman" w:cs="Times New Roman"/>
          <w:sz w:val="24"/>
          <w:szCs w:val="24"/>
        </w:rPr>
        <w:t xml:space="preserve">В) </w:t>
      </w:r>
      <w:r w:rsidRPr="001C711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C7110">
        <w:rPr>
          <w:rFonts w:ascii="Times New Roman" w:hAnsi="Times New Roman" w:cs="Times New Roman"/>
          <w:sz w:val="24"/>
          <w:szCs w:val="24"/>
        </w:rPr>
        <w:t>=</w:t>
      </w:r>
      <w:r w:rsidRPr="001C711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C7110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1C7110">
        <w:rPr>
          <w:rFonts w:ascii="Times New Roman" w:hAnsi="Times New Roman" w:cs="Times New Roman"/>
          <w:sz w:val="24"/>
          <w:szCs w:val="24"/>
        </w:rPr>
        <w:t>/</w:t>
      </w:r>
      <w:r w:rsidRPr="001C7110">
        <w:rPr>
          <w:rFonts w:ascii="Times New Roman" w:hAnsi="Times New Roman" w:cs="Times New Roman"/>
          <w:sz w:val="24"/>
          <w:szCs w:val="24"/>
          <w:lang w:val="en-US"/>
        </w:rPr>
        <w:t>ε</w:t>
      </w:r>
      <w:r w:rsidRPr="001C7110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t>14. Передаточная функция идеального дифференцирующего звена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110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1C7110">
        <w:rPr>
          <w:rFonts w:ascii="Times New Roman" w:hAnsi="Times New Roman" w:cs="Times New Roman"/>
          <w:b/>
          <w:sz w:val="24"/>
          <w:szCs w:val="24"/>
          <w:lang w:val="en-US"/>
        </w:rPr>
        <w:t>W</w:t>
      </w:r>
      <w:r w:rsidRPr="001C7110">
        <w:rPr>
          <w:rFonts w:ascii="Times New Roman" w:hAnsi="Times New Roman" w:cs="Times New Roman"/>
          <w:b/>
          <w:sz w:val="24"/>
          <w:szCs w:val="24"/>
        </w:rPr>
        <w:t>(</w:t>
      </w:r>
      <w:r w:rsidRPr="001C7110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1C7110">
        <w:rPr>
          <w:rFonts w:ascii="Times New Roman" w:hAnsi="Times New Roman" w:cs="Times New Roman"/>
          <w:b/>
          <w:sz w:val="24"/>
          <w:szCs w:val="24"/>
        </w:rPr>
        <w:t>)=</w:t>
      </w:r>
      <w:proofErr w:type="spellStart"/>
      <w:r w:rsidRPr="001C7110">
        <w:rPr>
          <w:rFonts w:ascii="Times New Roman" w:hAnsi="Times New Roman" w:cs="Times New Roman"/>
          <w:b/>
          <w:sz w:val="24"/>
          <w:szCs w:val="24"/>
          <w:lang w:val="en-US"/>
        </w:rPr>
        <w:t>kp</w:t>
      </w:r>
      <w:proofErr w:type="spellEnd"/>
    </w:p>
    <w:p w:rsidR="000A52AD" w:rsidRPr="00754B8A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t>Б</w:t>
      </w:r>
      <w:r w:rsidRPr="00754B8A">
        <w:rPr>
          <w:rFonts w:ascii="Times New Roman" w:hAnsi="Times New Roman" w:cs="Times New Roman"/>
          <w:sz w:val="24"/>
          <w:szCs w:val="24"/>
        </w:rPr>
        <w:t xml:space="preserve">) </w:t>
      </w:r>
      <w:r w:rsidRPr="001C7110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754B8A">
        <w:rPr>
          <w:rFonts w:ascii="Times New Roman" w:hAnsi="Times New Roman" w:cs="Times New Roman"/>
          <w:sz w:val="24"/>
          <w:szCs w:val="24"/>
        </w:rPr>
        <w:t>(</w:t>
      </w:r>
      <w:r w:rsidRPr="001C711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54B8A">
        <w:rPr>
          <w:rFonts w:ascii="Times New Roman" w:hAnsi="Times New Roman" w:cs="Times New Roman"/>
          <w:sz w:val="24"/>
          <w:szCs w:val="24"/>
        </w:rPr>
        <w:t>)=</w:t>
      </w:r>
      <w:r w:rsidRPr="001C711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54B8A">
        <w:rPr>
          <w:rFonts w:ascii="Times New Roman" w:hAnsi="Times New Roman" w:cs="Times New Roman"/>
          <w:sz w:val="24"/>
          <w:szCs w:val="24"/>
        </w:rPr>
        <w:t>/</w:t>
      </w:r>
      <w:r w:rsidRPr="001C7110">
        <w:rPr>
          <w:rFonts w:ascii="Times New Roman" w:hAnsi="Times New Roman" w:cs="Times New Roman"/>
          <w:sz w:val="24"/>
          <w:szCs w:val="24"/>
          <w:lang w:val="en-US"/>
        </w:rPr>
        <w:t>p</w:t>
      </w:r>
    </w:p>
    <w:p w:rsidR="000A52AD" w:rsidRPr="00754B8A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t>В</w:t>
      </w:r>
      <w:r w:rsidRPr="00754B8A">
        <w:rPr>
          <w:rFonts w:ascii="Times New Roman" w:hAnsi="Times New Roman" w:cs="Times New Roman"/>
          <w:sz w:val="24"/>
          <w:szCs w:val="24"/>
        </w:rPr>
        <w:t xml:space="preserve">) </w:t>
      </w:r>
      <w:r w:rsidRPr="001C7110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754B8A">
        <w:rPr>
          <w:rFonts w:ascii="Times New Roman" w:hAnsi="Times New Roman" w:cs="Times New Roman"/>
          <w:sz w:val="24"/>
          <w:szCs w:val="24"/>
        </w:rPr>
        <w:t>(</w:t>
      </w:r>
      <w:r w:rsidRPr="001C711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54B8A">
        <w:rPr>
          <w:rFonts w:ascii="Times New Roman" w:hAnsi="Times New Roman" w:cs="Times New Roman"/>
          <w:sz w:val="24"/>
          <w:szCs w:val="24"/>
        </w:rPr>
        <w:t>)=</w:t>
      </w:r>
      <w:r w:rsidRPr="001C711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54B8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54B8A">
        <w:rPr>
          <w:rFonts w:ascii="Times New Roman" w:hAnsi="Times New Roman" w:cs="Times New Roman"/>
          <w:sz w:val="24"/>
          <w:szCs w:val="24"/>
        </w:rPr>
        <w:t>/</w:t>
      </w:r>
      <w:r w:rsidRPr="001C7110">
        <w:rPr>
          <w:rFonts w:ascii="Times New Roman" w:hAnsi="Times New Roman" w:cs="Times New Roman"/>
          <w:sz w:val="24"/>
          <w:szCs w:val="24"/>
          <w:lang w:val="en-US"/>
        </w:rPr>
        <w:t>p</w:t>
      </w:r>
    </w:p>
    <w:p w:rsidR="000A52AD" w:rsidRPr="00754B8A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color w:val="000000"/>
        </w:rPr>
      </w:pPr>
      <w:r w:rsidRPr="001C7110">
        <w:rPr>
          <w:color w:val="000000"/>
        </w:rPr>
        <w:t>15. К конструктивным возмущениям в сварочном контуре электрод – изделие относят</w:t>
      </w: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b/>
          <w:color w:val="000000"/>
        </w:rPr>
      </w:pPr>
      <w:r w:rsidRPr="001C7110">
        <w:rPr>
          <w:b/>
          <w:color w:val="000000"/>
        </w:rPr>
        <w:t xml:space="preserve">А) </w:t>
      </w:r>
      <w:proofErr w:type="spellStart"/>
      <w:r w:rsidRPr="001C7110">
        <w:rPr>
          <w:b/>
          <w:color w:val="000000"/>
        </w:rPr>
        <w:t>Разностенность</w:t>
      </w:r>
      <w:proofErr w:type="spellEnd"/>
      <w:r w:rsidRPr="001C7110">
        <w:rPr>
          <w:b/>
          <w:color w:val="000000"/>
        </w:rPr>
        <w:t xml:space="preserve"> изделия</w:t>
      </w: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color w:val="000000"/>
        </w:rPr>
      </w:pPr>
      <w:r w:rsidRPr="001C7110">
        <w:rPr>
          <w:color w:val="000000"/>
        </w:rPr>
        <w:t>Б) Состав защитного газа</w:t>
      </w: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color w:val="000000"/>
        </w:rPr>
      </w:pPr>
      <w:r w:rsidRPr="001C7110">
        <w:rPr>
          <w:color w:val="000000"/>
        </w:rPr>
        <w:t>В) Износ и эрозия электродов</w:t>
      </w: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</w:pP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color w:val="000000"/>
        </w:rPr>
      </w:pPr>
      <w:r w:rsidRPr="001C7110">
        <w:rPr>
          <w:color w:val="000000"/>
        </w:rPr>
        <w:t>16. К технологическим возмущениям в сварочном контуре электрод – изделие относят</w:t>
      </w: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color w:val="000000"/>
        </w:rPr>
      </w:pPr>
      <w:r w:rsidRPr="001C7110">
        <w:rPr>
          <w:color w:val="000000"/>
        </w:rPr>
        <w:t xml:space="preserve">А) </w:t>
      </w:r>
      <w:proofErr w:type="spellStart"/>
      <w:r w:rsidRPr="001C7110">
        <w:rPr>
          <w:color w:val="000000"/>
        </w:rPr>
        <w:t>Разностенность</w:t>
      </w:r>
      <w:proofErr w:type="spellEnd"/>
      <w:r w:rsidRPr="001C7110">
        <w:rPr>
          <w:color w:val="000000"/>
        </w:rPr>
        <w:t xml:space="preserve"> изделия</w:t>
      </w: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b/>
          <w:color w:val="000000"/>
        </w:rPr>
      </w:pPr>
      <w:r w:rsidRPr="001C7110">
        <w:rPr>
          <w:b/>
          <w:color w:val="000000"/>
        </w:rPr>
        <w:t>Б) Состав защитного газа</w:t>
      </w: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color w:val="000000"/>
        </w:rPr>
      </w:pPr>
      <w:r w:rsidRPr="001C7110">
        <w:rPr>
          <w:color w:val="000000"/>
        </w:rPr>
        <w:t>В) Поперечные швы, стыки на изделии</w:t>
      </w: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color w:val="000000"/>
        </w:rPr>
      </w:pP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b/>
          <w:color w:val="000000"/>
        </w:rPr>
      </w:pPr>
      <w:r w:rsidRPr="001C7110">
        <w:t xml:space="preserve">17. К </w:t>
      </w:r>
      <w:r w:rsidRPr="001C7110">
        <w:rPr>
          <w:color w:val="000000"/>
        </w:rPr>
        <w:t>возмущениям в сварочном контуре источник - дуга п</w:t>
      </w:r>
      <w:r w:rsidRPr="001C7110">
        <w:t>о параметрам режима относят</w:t>
      </w: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b/>
          <w:color w:val="000000"/>
        </w:rPr>
      </w:pPr>
      <w:r w:rsidRPr="001C7110">
        <w:rPr>
          <w:b/>
          <w:color w:val="000000"/>
        </w:rPr>
        <w:t>А) Скорость сварки</w:t>
      </w: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color w:val="000000"/>
        </w:rPr>
      </w:pPr>
      <w:r w:rsidRPr="001C7110">
        <w:rPr>
          <w:color w:val="000000"/>
        </w:rPr>
        <w:t>Б) Поперечное смещение электрода и стыка</w:t>
      </w: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color w:val="000000"/>
        </w:rPr>
      </w:pPr>
      <w:r w:rsidRPr="001C7110">
        <w:rPr>
          <w:color w:val="000000"/>
        </w:rPr>
        <w:t>В) Износ и эрозия электродов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b/>
          <w:color w:val="000000"/>
        </w:rPr>
      </w:pPr>
      <w:r w:rsidRPr="001C7110">
        <w:t xml:space="preserve">18. К </w:t>
      </w:r>
      <w:r w:rsidRPr="001C7110">
        <w:rPr>
          <w:color w:val="000000"/>
        </w:rPr>
        <w:t>возмущениям в сварочном контуре источник - дуга п</w:t>
      </w:r>
      <w:r w:rsidRPr="001C7110">
        <w:t>о форме и расположению источника нагрева относят</w:t>
      </w: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color w:val="000000"/>
        </w:rPr>
      </w:pPr>
      <w:r w:rsidRPr="001C7110">
        <w:rPr>
          <w:color w:val="000000"/>
        </w:rPr>
        <w:t>А) Скорость сварки</w:t>
      </w: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b/>
          <w:color w:val="000000"/>
        </w:rPr>
      </w:pPr>
      <w:r w:rsidRPr="001C7110">
        <w:rPr>
          <w:b/>
          <w:color w:val="000000"/>
        </w:rPr>
        <w:t>Б) Поперечное смещение электрода и стыка</w:t>
      </w: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color w:val="000000"/>
        </w:rPr>
      </w:pPr>
      <w:r w:rsidRPr="001C7110">
        <w:rPr>
          <w:color w:val="000000"/>
        </w:rPr>
        <w:t>В) Износ и эрозия электродов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t>19. При стыковой сварке оплавлением, оценочным фактором качества процесса считают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lastRenderedPageBreak/>
        <w:t>А) Размер литого ядра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t>Б) Плотность сварочного тока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110">
        <w:rPr>
          <w:rFonts w:ascii="Times New Roman" w:hAnsi="Times New Roman" w:cs="Times New Roman"/>
          <w:b/>
          <w:sz w:val="24"/>
          <w:szCs w:val="24"/>
        </w:rPr>
        <w:t>В) Частоту разрыва жидких перемычек в зоне контакта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t>20. При стыковой сварке сопротивлением, оценочным фактором качества процесса считают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t>А) Скорость перемещения подвижной плиты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110">
        <w:rPr>
          <w:rFonts w:ascii="Times New Roman" w:hAnsi="Times New Roman" w:cs="Times New Roman"/>
          <w:b/>
          <w:sz w:val="24"/>
          <w:szCs w:val="24"/>
        </w:rPr>
        <w:t>Б) Размер литого ядра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t>В) Частоту разрыва жидких перемычек в зоне контакта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</w:pPr>
      <w:r w:rsidRPr="001C7110">
        <w:t>21. Условие устойчивого горения дуги описывается уравнением</w:t>
      </w: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b/>
        </w:rPr>
      </w:pPr>
      <w:r w:rsidRPr="001C7110">
        <w:rPr>
          <w:b/>
        </w:rPr>
        <w:t xml:space="preserve">А) </w:t>
      </w:r>
      <w:r w:rsidRPr="001C7110">
        <w:rPr>
          <w:b/>
          <w:position w:val="-38"/>
        </w:rPr>
        <w:object w:dxaOrig="272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05pt;height:39.25pt" o:ole="">
            <v:imagedata r:id="rId5" o:title=""/>
          </v:shape>
          <o:OLEObject Type="Embed" ProgID="Equation.DSMT4" ShapeID="_x0000_i1025" DrawAspect="Content" ObjectID="_1794217656" r:id="rId6"/>
        </w:object>
      </w:r>
      <w:r w:rsidRPr="001C7110">
        <w:rPr>
          <w:b/>
        </w:rPr>
        <w:t xml:space="preserve"> </w:t>
      </w: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</w:pPr>
      <w:r w:rsidRPr="001C7110">
        <w:t xml:space="preserve">Б) </w:t>
      </w:r>
      <w:r w:rsidRPr="001C7110">
        <w:rPr>
          <w:position w:val="-38"/>
        </w:rPr>
        <w:object w:dxaOrig="2720" w:dyaOrig="780">
          <v:shape id="_x0000_i1026" type="#_x0000_t75" style="width:136.05pt;height:39.25pt" o:ole="">
            <v:imagedata r:id="rId7" o:title=""/>
          </v:shape>
          <o:OLEObject Type="Embed" ProgID="Equation.DSMT4" ShapeID="_x0000_i1026" DrawAspect="Content" ObjectID="_1794217657" r:id="rId8"/>
        </w:object>
      </w: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</w:pPr>
      <w:r w:rsidRPr="001C7110">
        <w:t xml:space="preserve">В) </w:t>
      </w:r>
      <w:r w:rsidRPr="001C7110">
        <w:rPr>
          <w:position w:val="-38"/>
        </w:rPr>
        <w:object w:dxaOrig="2700" w:dyaOrig="780">
          <v:shape id="_x0000_i1027" type="#_x0000_t75" style="width:134.65pt;height:39.25pt" o:ole="">
            <v:imagedata r:id="rId9" o:title=""/>
          </v:shape>
          <o:OLEObject Type="Embed" ProgID="Equation.DSMT4" ShapeID="_x0000_i1027" DrawAspect="Content" ObjectID="_1794217658" r:id="rId10"/>
        </w:object>
      </w: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</w:pP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t>22. Количество теплоты, выделяющееся при контактной точечной сварке, описывается выражением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t xml:space="preserve">А) </w:t>
      </w:r>
      <w:r w:rsidRPr="001C7110">
        <w:rPr>
          <w:rFonts w:ascii="Times New Roman" w:hAnsi="Times New Roman" w:cs="Times New Roman"/>
          <w:position w:val="-26"/>
          <w:sz w:val="24"/>
          <w:szCs w:val="24"/>
        </w:rPr>
        <w:object w:dxaOrig="1300" w:dyaOrig="639">
          <v:shape id="_x0000_i1028" type="#_x0000_t75" style="width:65pt;height:32.25pt" o:ole="">
            <v:imagedata r:id="rId11" o:title=""/>
          </v:shape>
          <o:OLEObject Type="Embed" ProgID="Equation.DSMT4" ShapeID="_x0000_i1028" DrawAspect="Content" ObjectID="_1794217659" r:id="rId12"/>
        </w:objec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110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1C7110">
        <w:rPr>
          <w:rFonts w:ascii="Times New Roman" w:hAnsi="Times New Roman" w:cs="Times New Roman"/>
          <w:b/>
          <w:position w:val="-26"/>
          <w:sz w:val="24"/>
          <w:szCs w:val="24"/>
        </w:rPr>
        <w:object w:dxaOrig="1380" w:dyaOrig="639">
          <v:shape id="_x0000_i1029" type="#_x0000_t75" style="width:68.75pt;height:32.25pt" o:ole="">
            <v:imagedata r:id="rId13" o:title=""/>
          </v:shape>
          <o:OLEObject Type="Embed" ProgID="Equation.DSMT4" ShapeID="_x0000_i1029" DrawAspect="Content" ObjectID="_1794217660" r:id="rId14"/>
        </w:object>
      </w:r>
      <w:r w:rsidRPr="001C71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t xml:space="preserve">В) </w:t>
      </w:r>
      <w:r w:rsidRPr="001C7110">
        <w:rPr>
          <w:rFonts w:ascii="Times New Roman" w:hAnsi="Times New Roman" w:cs="Times New Roman"/>
          <w:position w:val="-26"/>
          <w:sz w:val="24"/>
          <w:szCs w:val="24"/>
        </w:rPr>
        <w:object w:dxaOrig="1280" w:dyaOrig="639">
          <v:shape id="_x0000_i1030" type="#_x0000_t75" style="width:64.05pt;height:32.25pt" o:ole="">
            <v:imagedata r:id="rId15" o:title=""/>
          </v:shape>
          <o:OLEObject Type="Embed" ProgID="Equation.DSMT4" ShapeID="_x0000_i1030" DrawAspect="Content" ObjectID="_1794217661" r:id="rId16"/>
        </w:objec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2AD" w:rsidRPr="001C7110" w:rsidRDefault="000A52AD" w:rsidP="000A52AD">
      <w:pPr>
        <w:pStyle w:val="a9"/>
        <w:widowControl w:val="0"/>
        <w:rPr>
          <w:b/>
          <w:color w:val="000000"/>
          <w:sz w:val="24"/>
          <w:szCs w:val="24"/>
        </w:rPr>
      </w:pPr>
      <w:proofErr w:type="gramStart"/>
      <w:r w:rsidRPr="00754B8A">
        <w:rPr>
          <w:b/>
          <w:color w:val="000000"/>
          <w:sz w:val="24"/>
          <w:szCs w:val="24"/>
        </w:rPr>
        <w:t>Сложные  (</w:t>
      </w:r>
      <w:proofErr w:type="gramEnd"/>
      <w:r w:rsidRPr="00754B8A">
        <w:rPr>
          <w:b/>
          <w:color w:val="000000"/>
          <w:sz w:val="24"/>
          <w:szCs w:val="24"/>
        </w:rPr>
        <w:t>3 уровень)</w:t>
      </w: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color w:val="000000"/>
        </w:rPr>
      </w:pP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1C7110">
        <w:rPr>
          <w:rFonts w:ascii="Times New Roman" w:hAnsi="Times New Roman" w:cs="Times New Roman"/>
          <w:sz w:val="24"/>
          <w:szCs w:val="24"/>
        </w:rPr>
        <w:t>. Апериодический характер переходного процесса описывается следующим уравнением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110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1C7110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1C7110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1C7110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1C7110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1C7110">
        <w:rPr>
          <w:rFonts w:ascii="Times New Roman" w:hAnsi="Times New Roman" w:cs="Times New Roman"/>
          <w:b/>
          <w:sz w:val="24"/>
          <w:szCs w:val="24"/>
        </w:rPr>
        <w:t xml:space="preserve"> (1-</w:t>
      </w:r>
      <w:r w:rsidRPr="001C7110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1C7110">
        <w:rPr>
          <w:rFonts w:ascii="Times New Roman" w:hAnsi="Times New Roman" w:cs="Times New Roman"/>
          <w:b/>
          <w:sz w:val="24"/>
          <w:szCs w:val="24"/>
          <w:vertAlign w:val="superscript"/>
        </w:rPr>
        <w:t>-</w:t>
      </w:r>
      <w:r w:rsidRPr="001C7110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</w:t>
      </w:r>
      <w:r w:rsidRPr="001C7110">
        <w:rPr>
          <w:rFonts w:ascii="Times New Roman" w:hAnsi="Times New Roman" w:cs="Times New Roman"/>
          <w:b/>
          <w:sz w:val="24"/>
          <w:szCs w:val="24"/>
          <w:vertAlign w:val="superscript"/>
        </w:rPr>
        <w:t>/τ</w:t>
      </w:r>
      <w:r w:rsidRPr="001C7110">
        <w:rPr>
          <w:rFonts w:ascii="Times New Roman" w:hAnsi="Times New Roman" w:cs="Times New Roman"/>
          <w:b/>
          <w:sz w:val="24"/>
          <w:szCs w:val="24"/>
        </w:rPr>
        <w:t>)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t xml:space="preserve">Б) </w:t>
      </w:r>
      <w:r w:rsidRPr="001C7110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1C7110">
        <w:rPr>
          <w:rFonts w:ascii="Times New Roman" w:hAnsi="Times New Roman" w:cs="Times New Roman"/>
          <w:sz w:val="24"/>
          <w:szCs w:val="24"/>
        </w:rPr>
        <w:t xml:space="preserve"> = </w:t>
      </w:r>
      <w:r w:rsidRPr="001C7110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1C711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1C7110">
        <w:rPr>
          <w:rFonts w:ascii="Times New Roman" w:hAnsi="Times New Roman" w:cs="Times New Roman"/>
          <w:sz w:val="24"/>
          <w:szCs w:val="24"/>
        </w:rPr>
        <w:t xml:space="preserve"> (1+</w:t>
      </w:r>
      <w:r w:rsidRPr="001C711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C7110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1C711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</w:t>
      </w:r>
      <w:r w:rsidRPr="001C7110">
        <w:rPr>
          <w:rFonts w:ascii="Times New Roman" w:hAnsi="Times New Roman" w:cs="Times New Roman"/>
          <w:sz w:val="24"/>
          <w:szCs w:val="24"/>
          <w:vertAlign w:val="superscript"/>
        </w:rPr>
        <w:t>/τ</w:t>
      </w:r>
      <w:r w:rsidRPr="001C7110">
        <w:rPr>
          <w:rFonts w:ascii="Times New Roman" w:hAnsi="Times New Roman" w:cs="Times New Roman"/>
          <w:sz w:val="24"/>
          <w:szCs w:val="24"/>
        </w:rPr>
        <w:t>)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t xml:space="preserve">В) </w:t>
      </w:r>
      <w:r w:rsidRPr="001C7110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1C7110">
        <w:rPr>
          <w:rFonts w:ascii="Times New Roman" w:hAnsi="Times New Roman" w:cs="Times New Roman"/>
          <w:sz w:val="24"/>
          <w:szCs w:val="24"/>
        </w:rPr>
        <w:t xml:space="preserve"> = </w:t>
      </w:r>
      <w:r w:rsidRPr="001C7110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1C711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1C7110">
        <w:rPr>
          <w:rFonts w:ascii="Times New Roman" w:hAnsi="Times New Roman" w:cs="Times New Roman"/>
          <w:sz w:val="24"/>
          <w:szCs w:val="24"/>
        </w:rPr>
        <w:t xml:space="preserve"> / (1-</w:t>
      </w:r>
      <w:r w:rsidRPr="001C711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C7110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1C711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</w:t>
      </w:r>
      <w:r w:rsidRPr="001C7110">
        <w:rPr>
          <w:rFonts w:ascii="Times New Roman" w:hAnsi="Times New Roman" w:cs="Times New Roman"/>
          <w:sz w:val="24"/>
          <w:szCs w:val="24"/>
          <w:vertAlign w:val="superscript"/>
        </w:rPr>
        <w:t>/τ</w:t>
      </w:r>
      <w:r w:rsidRPr="001C7110">
        <w:rPr>
          <w:rFonts w:ascii="Times New Roman" w:hAnsi="Times New Roman" w:cs="Times New Roman"/>
          <w:sz w:val="24"/>
          <w:szCs w:val="24"/>
        </w:rPr>
        <w:t>)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t>24. Выходное напряжение потенциометрического датчика описывается следующей зависимостью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t xml:space="preserve">А) </w:t>
      </w:r>
      <w:r w:rsidRPr="001C7110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Start"/>
      <w:r w:rsidRPr="001C7110">
        <w:rPr>
          <w:rFonts w:ascii="Times New Roman" w:hAnsi="Times New Roman" w:cs="Times New Roman"/>
          <w:sz w:val="24"/>
          <w:szCs w:val="24"/>
          <w:vertAlign w:val="subscript"/>
        </w:rPr>
        <w:t>вых</w:t>
      </w:r>
      <w:proofErr w:type="spellEnd"/>
      <w:r w:rsidRPr="001C7110">
        <w:rPr>
          <w:rFonts w:ascii="Times New Roman" w:hAnsi="Times New Roman" w:cs="Times New Roman"/>
          <w:sz w:val="24"/>
          <w:szCs w:val="24"/>
        </w:rPr>
        <w:t xml:space="preserve"> = </w:t>
      </w:r>
      <w:r w:rsidRPr="001C7110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Start"/>
      <w:r w:rsidRPr="001C7110">
        <w:rPr>
          <w:rFonts w:ascii="Times New Roman" w:hAnsi="Times New Roman" w:cs="Times New Roman"/>
          <w:sz w:val="24"/>
          <w:szCs w:val="24"/>
          <w:vertAlign w:val="subscript"/>
        </w:rPr>
        <w:t>вх</w:t>
      </w:r>
      <w:proofErr w:type="spellEnd"/>
      <w:r w:rsidRPr="001C7110">
        <w:rPr>
          <w:rFonts w:ascii="Times New Roman" w:hAnsi="Times New Roman" w:cs="Times New Roman"/>
          <w:sz w:val="24"/>
          <w:szCs w:val="24"/>
        </w:rPr>
        <w:t>·</w:t>
      </w:r>
      <w:r w:rsidRPr="001C711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C7110">
        <w:rPr>
          <w:rFonts w:ascii="Times New Roman" w:hAnsi="Times New Roman" w:cs="Times New Roman"/>
          <w:sz w:val="24"/>
          <w:szCs w:val="24"/>
        </w:rPr>
        <w:t xml:space="preserve"> · ℓ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t xml:space="preserve">Б) </w:t>
      </w:r>
      <w:r w:rsidRPr="001C7110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Start"/>
      <w:r w:rsidRPr="001C7110">
        <w:rPr>
          <w:rFonts w:ascii="Times New Roman" w:hAnsi="Times New Roman" w:cs="Times New Roman"/>
          <w:sz w:val="24"/>
          <w:szCs w:val="24"/>
          <w:vertAlign w:val="subscript"/>
        </w:rPr>
        <w:t>вых</w:t>
      </w:r>
      <w:proofErr w:type="spellEnd"/>
      <w:r w:rsidRPr="001C7110">
        <w:rPr>
          <w:rFonts w:ascii="Times New Roman" w:hAnsi="Times New Roman" w:cs="Times New Roman"/>
          <w:sz w:val="24"/>
          <w:szCs w:val="24"/>
        </w:rPr>
        <w:t xml:space="preserve"> = </w:t>
      </w:r>
      <w:r w:rsidRPr="001C7110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Start"/>
      <w:r w:rsidRPr="001C7110">
        <w:rPr>
          <w:rFonts w:ascii="Times New Roman" w:hAnsi="Times New Roman" w:cs="Times New Roman"/>
          <w:sz w:val="24"/>
          <w:szCs w:val="24"/>
          <w:vertAlign w:val="subscript"/>
        </w:rPr>
        <w:t>вх</w:t>
      </w:r>
      <w:proofErr w:type="spellEnd"/>
      <w:r w:rsidRPr="001C7110">
        <w:rPr>
          <w:rFonts w:ascii="Times New Roman" w:hAnsi="Times New Roman" w:cs="Times New Roman"/>
          <w:sz w:val="24"/>
          <w:szCs w:val="24"/>
        </w:rPr>
        <w:t>+</w:t>
      </w:r>
      <w:r w:rsidRPr="001C711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C7110">
        <w:rPr>
          <w:rFonts w:ascii="Times New Roman" w:hAnsi="Times New Roman" w:cs="Times New Roman"/>
          <w:sz w:val="24"/>
          <w:szCs w:val="24"/>
        </w:rPr>
        <w:t>/ℓ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110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Pr="001C7110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proofErr w:type="spellStart"/>
      <w:r w:rsidRPr="001C7110">
        <w:rPr>
          <w:rFonts w:ascii="Times New Roman" w:hAnsi="Times New Roman" w:cs="Times New Roman"/>
          <w:b/>
          <w:sz w:val="24"/>
          <w:szCs w:val="24"/>
          <w:vertAlign w:val="subscript"/>
        </w:rPr>
        <w:t>вых</w:t>
      </w:r>
      <w:proofErr w:type="spellEnd"/>
      <w:r w:rsidRPr="001C7110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1C7110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proofErr w:type="spellStart"/>
      <w:r w:rsidRPr="001C7110">
        <w:rPr>
          <w:rFonts w:ascii="Times New Roman" w:hAnsi="Times New Roman" w:cs="Times New Roman"/>
          <w:b/>
          <w:sz w:val="24"/>
          <w:szCs w:val="24"/>
          <w:vertAlign w:val="subscript"/>
        </w:rPr>
        <w:t>вх</w:t>
      </w:r>
      <w:proofErr w:type="spellEnd"/>
      <w:r w:rsidRPr="001C7110">
        <w:rPr>
          <w:rFonts w:ascii="Times New Roman" w:hAnsi="Times New Roman" w:cs="Times New Roman"/>
          <w:b/>
          <w:sz w:val="24"/>
          <w:szCs w:val="24"/>
        </w:rPr>
        <w:t>·</w:t>
      </w:r>
      <w:r w:rsidRPr="001C711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1C7110">
        <w:rPr>
          <w:rFonts w:ascii="Times New Roman" w:hAnsi="Times New Roman" w:cs="Times New Roman"/>
          <w:b/>
          <w:sz w:val="24"/>
          <w:szCs w:val="24"/>
        </w:rPr>
        <w:t>/ℓ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t>25. Регистрация перемещения объекта при использовании тросовых датчиков описывается зависимостью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t xml:space="preserve">А) </w:t>
      </w:r>
      <w:r w:rsidRPr="001C711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C7110">
        <w:rPr>
          <w:rFonts w:ascii="Times New Roman" w:hAnsi="Times New Roman" w:cs="Times New Roman"/>
          <w:sz w:val="24"/>
          <w:szCs w:val="24"/>
        </w:rPr>
        <w:t xml:space="preserve"> = </w:t>
      </w:r>
      <w:r w:rsidRPr="001C711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C7110">
        <w:rPr>
          <w:rFonts w:ascii="Times New Roman" w:hAnsi="Times New Roman" w:cs="Times New Roman"/>
          <w:sz w:val="24"/>
          <w:szCs w:val="24"/>
        </w:rPr>
        <w:t>/</w:t>
      </w:r>
      <w:r w:rsidRPr="001C7110">
        <w:rPr>
          <w:rFonts w:ascii="Times New Roman" w:hAnsi="Times New Roman" w:cs="Times New Roman"/>
          <w:sz w:val="24"/>
          <w:szCs w:val="24"/>
          <w:lang w:val="en-US"/>
        </w:rPr>
        <w:t>t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110">
        <w:rPr>
          <w:rFonts w:ascii="Times New Roman" w:hAnsi="Times New Roman" w:cs="Times New Roman"/>
          <w:b/>
          <w:sz w:val="24"/>
          <w:szCs w:val="24"/>
        </w:rPr>
        <w:t>Б) ℓ = (φ</w:t>
      </w:r>
      <w:r w:rsidRPr="001C7110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1C7110">
        <w:rPr>
          <w:rFonts w:ascii="Times New Roman" w:hAnsi="Times New Roman" w:cs="Times New Roman"/>
          <w:b/>
          <w:sz w:val="24"/>
          <w:szCs w:val="24"/>
        </w:rPr>
        <w:t>)/2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t>В) ℓ = (ω</w:t>
      </w:r>
      <w:r w:rsidRPr="001C711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C7110">
        <w:rPr>
          <w:rFonts w:ascii="Times New Roman" w:hAnsi="Times New Roman" w:cs="Times New Roman"/>
          <w:sz w:val="24"/>
          <w:szCs w:val="24"/>
        </w:rPr>
        <w:t>)/2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2AD" w:rsidRPr="00754B8A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b/>
          <w:color w:val="000000"/>
        </w:rPr>
      </w:pPr>
      <w:r w:rsidRPr="00754B8A">
        <w:rPr>
          <w:b/>
          <w:color w:val="000000"/>
        </w:rPr>
        <w:t>Задания на установление соответствия</w:t>
      </w:r>
    </w:p>
    <w:p w:rsidR="000A52AD" w:rsidRPr="00754B8A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b/>
          <w:color w:val="000000"/>
        </w:rPr>
      </w:pPr>
    </w:p>
    <w:p w:rsidR="000A52AD" w:rsidRPr="00754B8A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i/>
          <w:color w:val="000000"/>
        </w:rPr>
      </w:pPr>
      <w:r w:rsidRPr="00754B8A">
        <w:rPr>
          <w:i/>
          <w:color w:val="000000"/>
        </w:rPr>
        <w:t>Установите соответствие между левым и правым столбцами.</w:t>
      </w:r>
    </w:p>
    <w:p w:rsidR="000A52AD" w:rsidRPr="00754B8A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b/>
          <w:color w:val="000000"/>
        </w:rPr>
      </w:pP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 w:rsidRPr="00754B8A">
        <w:rPr>
          <w:b/>
          <w:color w:val="000000"/>
        </w:rPr>
        <w:t>Простые  (</w:t>
      </w:r>
      <w:proofErr w:type="gramEnd"/>
      <w:r w:rsidRPr="00754B8A">
        <w:rPr>
          <w:b/>
          <w:color w:val="000000"/>
        </w:rPr>
        <w:t>1 уровень)</w:t>
      </w: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b/>
          <w:color w:val="000000"/>
        </w:rPr>
      </w:pPr>
    </w:p>
    <w:p w:rsidR="000A52AD" w:rsidRPr="001C7110" w:rsidRDefault="000A52AD" w:rsidP="000A52AD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10">
        <w:rPr>
          <w:rFonts w:ascii="Times New Roman" w:hAnsi="Times New Roman" w:cs="Times New Roman"/>
          <w:color w:val="000000"/>
          <w:sz w:val="24"/>
          <w:szCs w:val="24"/>
        </w:rPr>
        <w:t>26 Установите соответствие:</w:t>
      </w:r>
    </w:p>
    <w:p w:rsidR="000A52AD" w:rsidRPr="001C7110" w:rsidRDefault="000A52AD" w:rsidP="000A52AD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7110">
        <w:rPr>
          <w:rFonts w:ascii="Times New Roman" w:hAnsi="Times New Roman" w:cs="Times New Roman"/>
          <w:b/>
          <w:color w:val="000000"/>
          <w:sz w:val="24"/>
          <w:szCs w:val="24"/>
        </w:rPr>
        <w:t>(1А, 2Б)</w:t>
      </w:r>
    </w:p>
    <w:tbl>
      <w:tblPr>
        <w:tblStyle w:val="a6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4"/>
        <w:gridCol w:w="5561"/>
      </w:tblGrid>
      <w:tr w:rsidR="000A52AD" w:rsidRPr="001C7110" w:rsidTr="001071C7">
        <w:tc>
          <w:tcPr>
            <w:tcW w:w="3784" w:type="dxa"/>
          </w:tcPr>
          <w:p w:rsidR="000A52AD" w:rsidRPr="001C7110" w:rsidRDefault="000A52AD" w:rsidP="001071C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 управляющим воздействиям при электроннолучевой сварке относят</w:t>
            </w:r>
          </w:p>
          <w:p w:rsidR="000A52AD" w:rsidRPr="001C7110" w:rsidRDefault="000A52AD" w:rsidP="001071C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 возмущающим воздействиям при электроннолучевой сварке относят</w:t>
            </w:r>
          </w:p>
        </w:tc>
        <w:tc>
          <w:tcPr>
            <w:tcW w:w="5561" w:type="dxa"/>
          </w:tcPr>
          <w:p w:rsidR="000A52AD" w:rsidRPr="001C7110" w:rsidRDefault="000A52AD" w:rsidP="001071C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Ток пучка электронов, скорость сварки</w:t>
            </w:r>
          </w:p>
          <w:p w:rsidR="000A52AD" w:rsidRPr="001C7110" w:rsidRDefault="000A52AD" w:rsidP="001071C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Смещение пучка электронов относительно свариваемого стыка, угол наклона пучка электронов, температура свариваемых деталей и ширина зазора между деталями</w:t>
            </w:r>
          </w:p>
          <w:p w:rsidR="000A52AD" w:rsidRPr="001C7110" w:rsidRDefault="000A52AD" w:rsidP="001071C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Ширина и высот сварного шва, глубина проплавления</w:t>
            </w:r>
          </w:p>
        </w:tc>
      </w:tr>
    </w:tbl>
    <w:p w:rsidR="000A52AD" w:rsidRPr="001C7110" w:rsidRDefault="000A52AD" w:rsidP="000A52AD">
      <w:pPr>
        <w:widowControl w:val="0"/>
        <w:shd w:val="clear" w:color="auto" w:fill="FFFFFF"/>
        <w:tabs>
          <w:tab w:val="left" w:pos="230"/>
        </w:tabs>
        <w:spacing w:after="0" w:line="23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color w:val="000000"/>
        </w:rPr>
      </w:pPr>
      <w:r w:rsidRPr="001C7110">
        <w:rPr>
          <w:color w:val="000000"/>
        </w:rPr>
        <w:t>27 Установите соответствие:</w:t>
      </w: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b/>
          <w:color w:val="000000"/>
        </w:rPr>
      </w:pPr>
      <w:r w:rsidRPr="001C7110">
        <w:rPr>
          <w:b/>
          <w:color w:val="000000"/>
        </w:rPr>
        <w:t>(1Б, 2В)</w:t>
      </w:r>
    </w:p>
    <w:tbl>
      <w:tblPr>
        <w:tblStyle w:val="a6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4"/>
        <w:gridCol w:w="5561"/>
      </w:tblGrid>
      <w:tr w:rsidR="000A52AD" w:rsidRPr="001C7110" w:rsidTr="001071C7">
        <w:tc>
          <w:tcPr>
            <w:tcW w:w="3784" w:type="dxa"/>
          </w:tcPr>
          <w:p w:rsidR="000A52AD" w:rsidRPr="001C7110" w:rsidRDefault="000A52AD" w:rsidP="001071C7">
            <w:pPr>
              <w:widowControl w:val="0"/>
              <w:ind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10">
              <w:rPr>
                <w:rFonts w:ascii="Times New Roman" w:hAnsi="Times New Roman" w:cs="Times New Roman"/>
                <w:sz w:val="24"/>
                <w:szCs w:val="24"/>
              </w:rPr>
              <w:t xml:space="preserve">1. Объективный способ количественной оценки свойств источника питания для сварки </w:t>
            </w:r>
          </w:p>
          <w:p w:rsidR="000A52AD" w:rsidRPr="001C7110" w:rsidRDefault="000A52AD" w:rsidP="001071C7">
            <w:pPr>
              <w:widowControl w:val="0"/>
              <w:ind w:hanging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110">
              <w:rPr>
                <w:rFonts w:ascii="Times New Roman" w:hAnsi="Times New Roman" w:cs="Times New Roman"/>
                <w:sz w:val="24"/>
                <w:szCs w:val="24"/>
              </w:rPr>
              <w:t>2. Субъективный метод оценки свойств источника питания для сварки</w:t>
            </w:r>
          </w:p>
        </w:tc>
        <w:tc>
          <w:tcPr>
            <w:tcW w:w="5561" w:type="dxa"/>
          </w:tcPr>
          <w:p w:rsidR="000A52AD" w:rsidRPr="001C7110" w:rsidRDefault="000A52AD" w:rsidP="001071C7">
            <w:pPr>
              <w:widowControl w:val="0"/>
              <w:ind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10">
              <w:rPr>
                <w:rFonts w:ascii="Times New Roman" w:hAnsi="Times New Roman" w:cs="Times New Roman"/>
                <w:sz w:val="24"/>
                <w:szCs w:val="24"/>
              </w:rPr>
              <w:t>А) Напряжение холостого хода</w:t>
            </w:r>
          </w:p>
          <w:p w:rsidR="000A52AD" w:rsidRPr="001C7110" w:rsidRDefault="000A52AD" w:rsidP="001071C7">
            <w:pPr>
              <w:widowControl w:val="0"/>
              <w:ind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10">
              <w:rPr>
                <w:rFonts w:ascii="Times New Roman" w:hAnsi="Times New Roman" w:cs="Times New Roman"/>
                <w:sz w:val="24"/>
                <w:szCs w:val="24"/>
              </w:rPr>
              <w:t>Б) Разрывная длина дуги</w:t>
            </w:r>
          </w:p>
          <w:p w:rsidR="000A52AD" w:rsidRPr="001C7110" w:rsidRDefault="000A52AD" w:rsidP="001071C7">
            <w:pPr>
              <w:widowControl w:val="0"/>
              <w:ind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10">
              <w:rPr>
                <w:rFonts w:ascii="Times New Roman" w:hAnsi="Times New Roman" w:cs="Times New Roman"/>
                <w:sz w:val="24"/>
                <w:szCs w:val="24"/>
              </w:rPr>
              <w:t>В) Надежное зажигание и эластичность дуги</w:t>
            </w:r>
          </w:p>
        </w:tc>
      </w:tr>
    </w:tbl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b/>
          <w:color w:val="000000"/>
        </w:rPr>
      </w:pP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b/>
          <w:color w:val="000000"/>
        </w:rPr>
      </w:pP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b/>
          <w:color w:val="000000"/>
        </w:rPr>
      </w:pPr>
      <w:r w:rsidRPr="00754B8A">
        <w:rPr>
          <w:b/>
          <w:color w:val="000000"/>
        </w:rPr>
        <w:t>Средне-</w:t>
      </w:r>
      <w:proofErr w:type="gramStart"/>
      <w:r w:rsidRPr="00754B8A">
        <w:rPr>
          <w:b/>
          <w:color w:val="000000"/>
        </w:rPr>
        <w:t>сложные  (</w:t>
      </w:r>
      <w:proofErr w:type="gramEnd"/>
      <w:r w:rsidRPr="00754B8A">
        <w:rPr>
          <w:b/>
          <w:color w:val="000000"/>
        </w:rPr>
        <w:t>2 уровень)</w:t>
      </w: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color w:val="000000"/>
        </w:rPr>
      </w:pPr>
    </w:p>
    <w:p w:rsidR="000A52AD" w:rsidRPr="001C7110" w:rsidRDefault="000A52AD" w:rsidP="000A52AD">
      <w:pPr>
        <w:pStyle w:val="a7"/>
        <w:widowControl w:val="0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 w:rsidRPr="001C7110">
        <w:rPr>
          <w:color w:val="000000"/>
        </w:rPr>
        <w:t>28 Установите соответствие:</w:t>
      </w:r>
    </w:p>
    <w:p w:rsidR="000A52AD" w:rsidRPr="001C7110" w:rsidRDefault="000A52AD" w:rsidP="000A52AD">
      <w:pPr>
        <w:pStyle w:val="a7"/>
        <w:widowControl w:val="0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  <w:r w:rsidRPr="001C7110">
        <w:rPr>
          <w:b/>
          <w:color w:val="000000"/>
        </w:rPr>
        <w:t>(1А, 2В)</w:t>
      </w:r>
    </w:p>
    <w:tbl>
      <w:tblPr>
        <w:tblStyle w:val="a6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569"/>
      </w:tblGrid>
      <w:tr w:rsidR="000A52AD" w:rsidRPr="001C7110" w:rsidTr="001071C7">
        <w:tc>
          <w:tcPr>
            <w:tcW w:w="4776" w:type="dxa"/>
          </w:tcPr>
          <w:p w:rsidR="000A52AD" w:rsidRPr="001C7110" w:rsidRDefault="000A52AD" w:rsidP="001071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110">
              <w:rPr>
                <w:rFonts w:ascii="Times New Roman" w:hAnsi="Times New Roman" w:cs="Times New Roman"/>
                <w:sz w:val="24"/>
                <w:szCs w:val="24"/>
              </w:rPr>
              <w:t xml:space="preserve">1. Диапазон термопар хромель – алюмель (ТХА) составляет, </w:t>
            </w:r>
            <w:r w:rsidRPr="001C71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1C71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0A52AD" w:rsidRPr="001C7110" w:rsidRDefault="000A52AD" w:rsidP="001071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110">
              <w:rPr>
                <w:rFonts w:ascii="Times New Roman" w:hAnsi="Times New Roman" w:cs="Times New Roman"/>
                <w:sz w:val="24"/>
                <w:szCs w:val="24"/>
              </w:rPr>
              <w:t xml:space="preserve">2. Диапазон термопар медь- константан (ТМК) составляет, </w:t>
            </w:r>
            <w:r w:rsidRPr="001C71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1C71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569" w:type="dxa"/>
          </w:tcPr>
          <w:p w:rsidR="000A52AD" w:rsidRPr="001C7110" w:rsidRDefault="000A52AD" w:rsidP="001071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от </w:t>
            </w:r>
            <w:r w:rsidRPr="001C7110">
              <w:rPr>
                <w:rFonts w:ascii="Times New Roman" w:hAnsi="Times New Roman" w:cs="Times New Roman"/>
                <w:sz w:val="24"/>
                <w:szCs w:val="24"/>
              </w:rPr>
              <w:t>-50 до +1000</w:t>
            </w:r>
          </w:p>
          <w:p w:rsidR="000A52AD" w:rsidRPr="001C7110" w:rsidRDefault="000A52AD" w:rsidP="001071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110">
              <w:rPr>
                <w:rFonts w:ascii="Times New Roman" w:hAnsi="Times New Roman" w:cs="Times New Roman"/>
                <w:sz w:val="24"/>
                <w:szCs w:val="24"/>
              </w:rPr>
              <w:t>Б) от 0 до +1820</w:t>
            </w:r>
          </w:p>
          <w:p w:rsidR="000A52AD" w:rsidRPr="001C7110" w:rsidRDefault="000A52AD" w:rsidP="001071C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1C7110">
              <w:rPr>
                <w:rFonts w:ascii="Times New Roman" w:hAnsi="Times New Roman" w:cs="Times New Roman"/>
                <w:sz w:val="24"/>
                <w:szCs w:val="24"/>
              </w:rPr>
              <w:t>от -200 до +350</w:t>
            </w:r>
          </w:p>
        </w:tc>
      </w:tr>
    </w:tbl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color w:val="000000"/>
        </w:rPr>
      </w:pP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color w:val="000000"/>
        </w:rPr>
      </w:pPr>
      <w:r w:rsidRPr="001C7110">
        <w:rPr>
          <w:color w:val="000000"/>
        </w:rPr>
        <w:t>29 Установите соответствие:</w:t>
      </w: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b/>
          <w:color w:val="000000"/>
        </w:rPr>
      </w:pPr>
      <w:r w:rsidRPr="001C7110">
        <w:rPr>
          <w:b/>
          <w:color w:val="000000"/>
        </w:rPr>
        <w:t>(1Б, 2А)</w:t>
      </w:r>
    </w:p>
    <w:tbl>
      <w:tblPr>
        <w:tblStyle w:val="a6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569"/>
      </w:tblGrid>
      <w:tr w:rsidR="000A52AD" w:rsidRPr="001C7110" w:rsidTr="001071C7">
        <w:tc>
          <w:tcPr>
            <w:tcW w:w="4776" w:type="dxa"/>
          </w:tcPr>
          <w:p w:rsidR="000A52AD" w:rsidRPr="001C7110" w:rsidRDefault="000A52AD" w:rsidP="001071C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10">
              <w:rPr>
                <w:rFonts w:ascii="Times New Roman" w:hAnsi="Times New Roman" w:cs="Times New Roman"/>
                <w:sz w:val="24"/>
                <w:szCs w:val="24"/>
              </w:rPr>
              <w:t xml:space="preserve">1. Диапазон термопар хромель – </w:t>
            </w:r>
            <w:proofErr w:type="spellStart"/>
            <w:r w:rsidRPr="001C7110">
              <w:rPr>
                <w:rFonts w:ascii="Times New Roman" w:hAnsi="Times New Roman" w:cs="Times New Roman"/>
                <w:sz w:val="24"/>
                <w:szCs w:val="24"/>
              </w:rPr>
              <w:t>копель</w:t>
            </w:r>
            <w:proofErr w:type="spellEnd"/>
            <w:r w:rsidRPr="001C7110">
              <w:rPr>
                <w:rFonts w:ascii="Times New Roman" w:hAnsi="Times New Roman" w:cs="Times New Roman"/>
                <w:sz w:val="24"/>
                <w:szCs w:val="24"/>
              </w:rPr>
              <w:t xml:space="preserve"> (ТХК) составляет, </w:t>
            </w:r>
            <w:r w:rsidRPr="001C71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1C71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0A52AD" w:rsidRPr="001C7110" w:rsidRDefault="000A52AD" w:rsidP="001071C7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110">
              <w:rPr>
                <w:rFonts w:ascii="Times New Roman" w:hAnsi="Times New Roman" w:cs="Times New Roman"/>
                <w:sz w:val="24"/>
                <w:szCs w:val="24"/>
              </w:rPr>
              <w:t xml:space="preserve">2. Диапазон термопар вольфрам – рений (ТВР) составляет, </w:t>
            </w:r>
            <w:r w:rsidRPr="001C71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1C71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569" w:type="dxa"/>
          </w:tcPr>
          <w:p w:rsidR="000A52AD" w:rsidRPr="001C7110" w:rsidRDefault="000A52AD" w:rsidP="001071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1C7110">
              <w:rPr>
                <w:rFonts w:ascii="Times New Roman" w:hAnsi="Times New Roman" w:cs="Times New Roman"/>
                <w:sz w:val="24"/>
                <w:szCs w:val="24"/>
              </w:rPr>
              <w:t xml:space="preserve">от 0 до +2320 </w:t>
            </w:r>
          </w:p>
          <w:p w:rsidR="000A52AD" w:rsidRPr="001C7110" w:rsidRDefault="000A52AD" w:rsidP="001071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110">
              <w:rPr>
                <w:rFonts w:ascii="Times New Roman" w:hAnsi="Times New Roman" w:cs="Times New Roman"/>
                <w:sz w:val="24"/>
                <w:szCs w:val="24"/>
              </w:rPr>
              <w:t>Б) от -50 до +600</w:t>
            </w:r>
          </w:p>
          <w:p w:rsidR="000A52AD" w:rsidRPr="001C7110" w:rsidRDefault="000A52AD" w:rsidP="001071C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1C7110">
              <w:rPr>
                <w:rFonts w:ascii="Times New Roman" w:hAnsi="Times New Roman" w:cs="Times New Roman"/>
                <w:sz w:val="24"/>
                <w:szCs w:val="24"/>
              </w:rPr>
              <w:t>от -200 до +350</w:t>
            </w:r>
          </w:p>
        </w:tc>
      </w:tr>
    </w:tbl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color w:val="000000"/>
        </w:rPr>
      </w:pPr>
    </w:p>
    <w:p w:rsidR="000A52AD" w:rsidRPr="001C7110" w:rsidRDefault="000A52AD" w:rsidP="000A52AD">
      <w:pPr>
        <w:pStyle w:val="3"/>
        <w:widowControl w:val="0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1C7110">
        <w:rPr>
          <w:color w:val="000000"/>
          <w:sz w:val="24"/>
          <w:szCs w:val="24"/>
        </w:rPr>
        <w:t>30</w:t>
      </w:r>
      <w:r w:rsidRPr="001C7110">
        <w:rPr>
          <w:color w:val="000000"/>
          <w:sz w:val="24"/>
          <w:szCs w:val="24"/>
        </w:rPr>
        <w:tab/>
        <w:t>Установите соответствие:</w:t>
      </w:r>
    </w:p>
    <w:p w:rsidR="000A52AD" w:rsidRPr="001C7110" w:rsidRDefault="000A52AD" w:rsidP="000A52AD">
      <w:pPr>
        <w:pStyle w:val="3"/>
        <w:widowControl w:val="0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1C7110">
        <w:rPr>
          <w:b/>
          <w:color w:val="000000"/>
          <w:sz w:val="24"/>
          <w:szCs w:val="24"/>
        </w:rPr>
        <w:t>(1В, 2Б)</w:t>
      </w:r>
    </w:p>
    <w:tbl>
      <w:tblPr>
        <w:tblStyle w:val="a6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A52AD" w:rsidRPr="001C7110" w:rsidTr="001071C7">
        <w:tc>
          <w:tcPr>
            <w:tcW w:w="4672" w:type="dxa"/>
          </w:tcPr>
          <w:p w:rsidR="000A52AD" w:rsidRPr="001C7110" w:rsidRDefault="000A52AD" w:rsidP="001071C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10">
              <w:rPr>
                <w:rFonts w:ascii="Times New Roman" w:hAnsi="Times New Roman" w:cs="Times New Roman"/>
                <w:sz w:val="24"/>
                <w:szCs w:val="24"/>
              </w:rPr>
              <w:t xml:space="preserve">1. Диапазон термопар платина - родий – рений (ТПР) составляет, </w:t>
            </w:r>
            <w:r w:rsidRPr="001C71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1C71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0A52AD" w:rsidRPr="001C7110" w:rsidRDefault="000A52AD" w:rsidP="001071C7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110">
              <w:rPr>
                <w:rFonts w:ascii="Times New Roman" w:hAnsi="Times New Roman" w:cs="Times New Roman"/>
                <w:sz w:val="24"/>
                <w:szCs w:val="24"/>
              </w:rPr>
              <w:t xml:space="preserve">2. Диапазон термопар из сплавов НК и НС (ТНС) составляет, </w:t>
            </w:r>
            <w:r w:rsidRPr="001C71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1C71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73" w:type="dxa"/>
          </w:tcPr>
          <w:p w:rsidR="000A52AD" w:rsidRPr="001C7110" w:rsidRDefault="000A52AD" w:rsidP="001071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1C7110">
              <w:rPr>
                <w:rFonts w:ascii="Times New Roman" w:hAnsi="Times New Roman" w:cs="Times New Roman"/>
                <w:sz w:val="24"/>
                <w:szCs w:val="24"/>
              </w:rPr>
              <w:t xml:space="preserve">от 0 до +2320 </w:t>
            </w:r>
          </w:p>
          <w:p w:rsidR="000A52AD" w:rsidRPr="001C7110" w:rsidRDefault="000A52AD" w:rsidP="001071C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10">
              <w:rPr>
                <w:rFonts w:ascii="Times New Roman" w:hAnsi="Times New Roman" w:cs="Times New Roman"/>
                <w:sz w:val="24"/>
                <w:szCs w:val="24"/>
              </w:rPr>
              <w:t>Б) от 300 до +1000</w:t>
            </w:r>
          </w:p>
          <w:p w:rsidR="000A52AD" w:rsidRPr="001C7110" w:rsidRDefault="000A52AD" w:rsidP="001071C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1C7110">
              <w:rPr>
                <w:rFonts w:ascii="Times New Roman" w:hAnsi="Times New Roman" w:cs="Times New Roman"/>
                <w:sz w:val="24"/>
                <w:szCs w:val="24"/>
              </w:rPr>
              <w:t>от 0 до +1820</w:t>
            </w:r>
          </w:p>
        </w:tc>
      </w:tr>
    </w:tbl>
    <w:p w:rsidR="000A52AD" w:rsidRPr="001C7110" w:rsidRDefault="000A52AD" w:rsidP="000A52AD">
      <w:pPr>
        <w:pStyle w:val="3"/>
        <w:widowControl w:val="0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color w:val="000000"/>
        </w:rPr>
      </w:pPr>
      <w:r w:rsidRPr="001C7110">
        <w:rPr>
          <w:color w:val="000000"/>
        </w:rPr>
        <w:t>31 Установите соответствие:</w:t>
      </w: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b/>
          <w:color w:val="000000"/>
        </w:rPr>
      </w:pPr>
      <w:r w:rsidRPr="001C7110">
        <w:rPr>
          <w:b/>
          <w:color w:val="000000"/>
        </w:rPr>
        <w:t>(1А, 2Б)</w:t>
      </w:r>
    </w:p>
    <w:tbl>
      <w:tblPr>
        <w:tblStyle w:val="a6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A52AD" w:rsidRPr="001C7110" w:rsidTr="001071C7">
        <w:tc>
          <w:tcPr>
            <w:tcW w:w="4672" w:type="dxa"/>
          </w:tcPr>
          <w:p w:rsidR="000A52AD" w:rsidRPr="001C7110" w:rsidRDefault="000A52AD" w:rsidP="001071C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10">
              <w:rPr>
                <w:rFonts w:ascii="Times New Roman" w:hAnsi="Times New Roman" w:cs="Times New Roman"/>
                <w:sz w:val="24"/>
                <w:szCs w:val="24"/>
              </w:rPr>
              <w:t xml:space="preserve">1. Передача бинарной информации осуществляется в </w:t>
            </w:r>
          </w:p>
          <w:p w:rsidR="000A52AD" w:rsidRPr="001C7110" w:rsidRDefault="000A52AD" w:rsidP="001071C7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Передача аналоговой информации осуществляется</w:t>
            </w:r>
          </w:p>
        </w:tc>
        <w:tc>
          <w:tcPr>
            <w:tcW w:w="4673" w:type="dxa"/>
          </w:tcPr>
          <w:p w:rsidR="000A52AD" w:rsidRPr="001C7110" w:rsidRDefault="000A52AD" w:rsidP="001071C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Условиях логического приема «0» или «1»</w:t>
            </w:r>
          </w:p>
          <w:p w:rsidR="000A52AD" w:rsidRPr="001C7110" w:rsidRDefault="000A52AD" w:rsidP="001071C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Путем передачи физической величины в сигналы напряжения или тока</w:t>
            </w:r>
          </w:p>
          <w:p w:rsidR="000A52AD" w:rsidRPr="001C7110" w:rsidRDefault="000A52AD" w:rsidP="001071C7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110">
              <w:rPr>
                <w:rFonts w:ascii="Times New Roman" w:hAnsi="Times New Roman" w:cs="Times New Roman"/>
                <w:sz w:val="24"/>
                <w:szCs w:val="24"/>
              </w:rPr>
              <w:t xml:space="preserve">В) Путем многократной передачи </w:t>
            </w:r>
            <w:proofErr w:type="spellStart"/>
            <w:r w:rsidRPr="001C7110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proofErr w:type="spellEnd"/>
            <w:r w:rsidRPr="001C7110">
              <w:rPr>
                <w:rFonts w:ascii="Times New Roman" w:hAnsi="Times New Roman" w:cs="Times New Roman"/>
                <w:sz w:val="24"/>
                <w:szCs w:val="24"/>
              </w:rPr>
              <w:t xml:space="preserve"> «0» или «1»</w:t>
            </w:r>
          </w:p>
        </w:tc>
      </w:tr>
    </w:tbl>
    <w:p w:rsidR="000A52AD" w:rsidRPr="001C7110" w:rsidRDefault="000A52AD" w:rsidP="000A52AD">
      <w:pPr>
        <w:pStyle w:val="a7"/>
        <w:widowControl w:val="0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</w:p>
    <w:p w:rsidR="000A52AD" w:rsidRPr="001C7110" w:rsidRDefault="000A52AD" w:rsidP="000A52AD">
      <w:pPr>
        <w:pStyle w:val="a7"/>
        <w:widowControl w:val="0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 w:rsidRPr="001C7110">
        <w:rPr>
          <w:color w:val="000000"/>
        </w:rPr>
        <w:t>32 Установите соответствие:</w:t>
      </w:r>
    </w:p>
    <w:p w:rsidR="000A52AD" w:rsidRPr="001C7110" w:rsidRDefault="000A52AD" w:rsidP="000A52AD">
      <w:pPr>
        <w:pStyle w:val="a7"/>
        <w:widowControl w:val="0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  <w:r w:rsidRPr="001C7110">
        <w:rPr>
          <w:b/>
          <w:color w:val="000000"/>
        </w:rPr>
        <w:t>(1Б, 2А)</w:t>
      </w:r>
    </w:p>
    <w:tbl>
      <w:tblPr>
        <w:tblStyle w:val="a6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A52AD" w:rsidRPr="001C7110" w:rsidTr="001071C7">
        <w:tc>
          <w:tcPr>
            <w:tcW w:w="4672" w:type="dxa"/>
          </w:tcPr>
          <w:p w:rsidR="000A52AD" w:rsidRPr="001C7110" w:rsidRDefault="000A52AD" w:rsidP="001071C7">
            <w:pPr>
              <w:widowControl w:val="0"/>
              <w:shd w:val="clear" w:color="auto" w:fill="FFFFFF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7110">
              <w:rPr>
                <w:rFonts w:ascii="Times New Roman" w:hAnsi="Times New Roman" w:cs="Times New Roman"/>
                <w:sz w:val="24"/>
                <w:szCs w:val="24"/>
              </w:rPr>
              <w:t xml:space="preserve">1. Измерение тока осуществляют подключением измерителя в разрыв измеряемой цепи на токах до, </w:t>
            </w:r>
            <w:proofErr w:type="gramStart"/>
            <w:r w:rsidRPr="001C7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  <w:p w:rsidR="000A52AD" w:rsidRPr="001C7110" w:rsidRDefault="000A52AD" w:rsidP="001071C7">
            <w:pPr>
              <w:widowControl w:val="0"/>
              <w:shd w:val="clear" w:color="auto" w:fill="FFFFFF"/>
              <w:tabs>
                <w:tab w:val="left" w:pos="30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110">
              <w:rPr>
                <w:rFonts w:ascii="Times New Roman" w:hAnsi="Times New Roman" w:cs="Times New Roman"/>
                <w:sz w:val="24"/>
                <w:szCs w:val="24"/>
              </w:rPr>
              <w:t xml:space="preserve">2. Измерение тока осуществляют регистрацией падения напряжения на шунте на токах до, </w:t>
            </w:r>
            <w:proofErr w:type="gramStart"/>
            <w:r w:rsidRPr="001C71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C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:rsidR="000A52AD" w:rsidRPr="001C7110" w:rsidRDefault="000A52AD" w:rsidP="001071C7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1000</w:t>
            </w:r>
          </w:p>
          <w:p w:rsidR="000A52AD" w:rsidRPr="001C7110" w:rsidRDefault="000A52AD" w:rsidP="001071C7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10</w:t>
            </w:r>
          </w:p>
          <w:p w:rsidR="000A52AD" w:rsidRPr="001C7110" w:rsidRDefault="000A52AD" w:rsidP="001071C7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более 1000</w:t>
            </w:r>
          </w:p>
        </w:tc>
      </w:tr>
    </w:tbl>
    <w:p w:rsidR="000A52AD" w:rsidRPr="001C7110" w:rsidRDefault="000A52AD" w:rsidP="000A52AD">
      <w:pPr>
        <w:pStyle w:val="a9"/>
        <w:widowControl w:val="0"/>
        <w:rPr>
          <w:color w:val="000000"/>
          <w:sz w:val="24"/>
          <w:szCs w:val="24"/>
          <w:highlight w:val="yellow"/>
        </w:rPr>
      </w:pPr>
    </w:p>
    <w:p w:rsidR="000A52AD" w:rsidRPr="001C7110" w:rsidRDefault="000A52AD" w:rsidP="000A52AD">
      <w:pPr>
        <w:pStyle w:val="a9"/>
        <w:widowControl w:val="0"/>
        <w:rPr>
          <w:color w:val="000000"/>
          <w:sz w:val="24"/>
          <w:szCs w:val="24"/>
        </w:rPr>
      </w:pPr>
      <w:r w:rsidRPr="001C7110">
        <w:rPr>
          <w:color w:val="000000"/>
          <w:sz w:val="24"/>
          <w:szCs w:val="24"/>
        </w:rPr>
        <w:t>33 Установите соответствие:</w:t>
      </w:r>
    </w:p>
    <w:p w:rsidR="000A52AD" w:rsidRPr="001C7110" w:rsidRDefault="000A52AD" w:rsidP="000A52AD">
      <w:pPr>
        <w:pStyle w:val="a9"/>
        <w:widowControl w:val="0"/>
        <w:rPr>
          <w:b/>
          <w:color w:val="000000"/>
          <w:sz w:val="24"/>
          <w:szCs w:val="24"/>
        </w:rPr>
      </w:pPr>
      <w:r w:rsidRPr="001C7110">
        <w:rPr>
          <w:b/>
          <w:color w:val="000000"/>
          <w:sz w:val="24"/>
          <w:szCs w:val="24"/>
        </w:rPr>
        <w:t>(1А, 2В)</w:t>
      </w:r>
    </w:p>
    <w:tbl>
      <w:tblPr>
        <w:tblStyle w:val="a6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A52AD" w:rsidRPr="001C7110" w:rsidTr="001071C7">
        <w:tc>
          <w:tcPr>
            <w:tcW w:w="4672" w:type="dxa"/>
          </w:tcPr>
          <w:p w:rsidR="000A52AD" w:rsidRPr="001C7110" w:rsidRDefault="000A52AD" w:rsidP="001071C7">
            <w:pPr>
              <w:pStyle w:val="a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110">
              <w:rPr>
                <w:rFonts w:ascii="Times New Roman" w:hAnsi="Times New Roman" w:cs="Times New Roman"/>
                <w:sz w:val="24"/>
                <w:szCs w:val="24"/>
              </w:rPr>
              <w:t>1. Колебания напряжения питающей сети при контактной сварке обуславливает уменьшение теплоты по закону Джоуля – Ленца и приводит к</w:t>
            </w:r>
          </w:p>
          <w:p w:rsidR="000A52AD" w:rsidRPr="001C7110" w:rsidRDefault="000A52AD" w:rsidP="001071C7">
            <w:pPr>
              <w:pStyle w:val="a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110">
              <w:rPr>
                <w:rFonts w:ascii="Times New Roman" w:hAnsi="Times New Roman" w:cs="Times New Roman"/>
                <w:sz w:val="24"/>
                <w:szCs w:val="24"/>
              </w:rPr>
              <w:t xml:space="preserve">2. Шунтирование при контактной сварке, вызванное протеканием тока </w:t>
            </w:r>
            <w:proofErr w:type="gramStart"/>
            <w:r w:rsidRPr="001C7110">
              <w:rPr>
                <w:rFonts w:ascii="Times New Roman" w:hAnsi="Times New Roman" w:cs="Times New Roman"/>
                <w:sz w:val="24"/>
                <w:szCs w:val="24"/>
              </w:rPr>
              <w:t>через ранее сваренные точки</w:t>
            </w:r>
            <w:proofErr w:type="gramEnd"/>
            <w:r w:rsidRPr="001C7110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приводит к</w:t>
            </w:r>
          </w:p>
        </w:tc>
        <w:tc>
          <w:tcPr>
            <w:tcW w:w="4673" w:type="dxa"/>
          </w:tcPr>
          <w:p w:rsidR="000A52AD" w:rsidRPr="001C7110" w:rsidRDefault="000A52AD" w:rsidP="001071C7">
            <w:pPr>
              <w:widowControl w:val="0"/>
              <w:shd w:val="clear" w:color="auto" w:fill="FFFFFF"/>
              <w:tabs>
                <w:tab w:val="left" w:pos="21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proofErr w:type="spellStart"/>
            <w:r w:rsidRPr="001C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Непровару</w:t>
            </w:r>
            <w:proofErr w:type="spellEnd"/>
          </w:p>
          <w:p w:rsidR="000A52AD" w:rsidRPr="001C7110" w:rsidRDefault="000A52AD" w:rsidP="001071C7">
            <w:pPr>
              <w:widowControl w:val="0"/>
              <w:shd w:val="clear" w:color="auto" w:fill="FFFFFF"/>
              <w:tabs>
                <w:tab w:val="left" w:pos="21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Выплеску</w:t>
            </w:r>
          </w:p>
          <w:p w:rsidR="000A52AD" w:rsidRPr="001C7110" w:rsidRDefault="000A52AD" w:rsidP="001071C7">
            <w:pPr>
              <w:widowControl w:val="0"/>
              <w:shd w:val="clear" w:color="auto" w:fill="FFFFFF"/>
              <w:tabs>
                <w:tab w:val="left" w:pos="21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Уменьшению диаметра сварной точки</w:t>
            </w:r>
          </w:p>
        </w:tc>
      </w:tr>
    </w:tbl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color w:val="000000"/>
        </w:rPr>
      </w:pP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color w:val="000000"/>
        </w:rPr>
      </w:pPr>
      <w:r w:rsidRPr="001C7110">
        <w:rPr>
          <w:color w:val="000000"/>
        </w:rPr>
        <w:t>34 Установите соответствие:</w:t>
      </w: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b/>
          <w:color w:val="000000"/>
        </w:rPr>
      </w:pPr>
      <w:r w:rsidRPr="001C7110">
        <w:rPr>
          <w:b/>
          <w:color w:val="000000"/>
        </w:rPr>
        <w:t>(1В, 2А)</w:t>
      </w:r>
    </w:p>
    <w:tbl>
      <w:tblPr>
        <w:tblStyle w:val="a6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A52AD" w:rsidRPr="001C7110" w:rsidTr="001071C7">
        <w:tc>
          <w:tcPr>
            <w:tcW w:w="4672" w:type="dxa"/>
          </w:tcPr>
          <w:p w:rsidR="000A52AD" w:rsidRPr="001C7110" w:rsidRDefault="000A52AD" w:rsidP="001071C7">
            <w:pPr>
              <w:widowControl w:val="0"/>
              <w:shd w:val="clear" w:color="auto" w:fill="FFFFFF"/>
              <w:tabs>
                <w:tab w:val="left" w:pos="21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Дуговая сварка без короткого замыкания с крупнокапельным переносом металла характеризуется</w:t>
            </w:r>
          </w:p>
          <w:p w:rsidR="000A52AD" w:rsidRPr="001C7110" w:rsidRDefault="000A52AD" w:rsidP="001071C7">
            <w:pPr>
              <w:widowControl w:val="0"/>
              <w:shd w:val="clear" w:color="auto" w:fill="FFFFFF"/>
              <w:tabs>
                <w:tab w:val="left" w:pos="21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Дуговая сварка без короткого замыкания с мелкокапельным переносом металла характеризуется</w:t>
            </w:r>
          </w:p>
        </w:tc>
        <w:tc>
          <w:tcPr>
            <w:tcW w:w="4673" w:type="dxa"/>
          </w:tcPr>
          <w:p w:rsidR="000A52AD" w:rsidRPr="001C7110" w:rsidRDefault="000A52AD" w:rsidP="001071C7">
            <w:pPr>
              <w:widowControl w:val="0"/>
              <w:shd w:val="clear" w:color="auto" w:fill="FFFFFF"/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7110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1C7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Start"/>
            <w:r w:rsidRPr="001C71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r w:rsidRPr="001C7110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gramEnd"/>
            <w:r w:rsidRPr="001C7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C71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</w:t>
            </w:r>
          </w:p>
          <w:p w:rsidR="000A52AD" w:rsidRPr="001C7110" w:rsidRDefault="000A52AD" w:rsidP="001071C7">
            <w:pPr>
              <w:widowControl w:val="0"/>
              <w:shd w:val="clear" w:color="auto" w:fill="FFFFFF"/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7110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1C7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C71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r w:rsidRPr="001C7110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  <w:r w:rsidRPr="001C7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C71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</w:t>
            </w:r>
          </w:p>
          <w:p w:rsidR="000A52AD" w:rsidRPr="001C7110" w:rsidRDefault="000A52AD" w:rsidP="001071C7">
            <w:pPr>
              <w:widowControl w:val="0"/>
              <w:shd w:val="clear" w:color="auto" w:fill="FFFFFF"/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7110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1C7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Start"/>
            <w:r w:rsidRPr="001C71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r w:rsidRPr="001C7110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1C7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1C71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</w:t>
            </w:r>
          </w:p>
        </w:tc>
      </w:tr>
    </w:tbl>
    <w:p w:rsidR="000A52AD" w:rsidRPr="001C7110" w:rsidRDefault="000A52AD" w:rsidP="000A52AD">
      <w:pPr>
        <w:widowControl w:val="0"/>
        <w:shd w:val="clear" w:color="auto" w:fill="FFFFFF"/>
        <w:tabs>
          <w:tab w:val="left" w:pos="19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 w:rsidRPr="00754B8A">
        <w:rPr>
          <w:b/>
          <w:color w:val="000000"/>
        </w:rPr>
        <w:t>Сложные  (</w:t>
      </w:r>
      <w:proofErr w:type="gramEnd"/>
      <w:r w:rsidRPr="00754B8A">
        <w:rPr>
          <w:b/>
          <w:color w:val="000000"/>
        </w:rPr>
        <w:t>3 уровень)</w:t>
      </w:r>
    </w:p>
    <w:p w:rsidR="000A52AD" w:rsidRPr="001C7110" w:rsidRDefault="000A52AD" w:rsidP="000A52AD">
      <w:pPr>
        <w:pStyle w:val="3"/>
        <w:widowControl w:val="0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0A52AD" w:rsidRPr="001C7110" w:rsidRDefault="000A52AD" w:rsidP="000A52AD">
      <w:pPr>
        <w:pStyle w:val="3"/>
        <w:widowControl w:val="0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1C7110">
        <w:rPr>
          <w:color w:val="000000"/>
          <w:sz w:val="24"/>
          <w:szCs w:val="24"/>
        </w:rPr>
        <w:t>35 Установите соответствие:</w:t>
      </w:r>
    </w:p>
    <w:p w:rsidR="000A52AD" w:rsidRPr="001C7110" w:rsidRDefault="000A52AD" w:rsidP="000A52AD">
      <w:pPr>
        <w:pStyle w:val="3"/>
        <w:widowControl w:val="0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1C7110">
        <w:rPr>
          <w:b/>
          <w:color w:val="000000"/>
          <w:sz w:val="24"/>
          <w:szCs w:val="24"/>
        </w:rPr>
        <w:t>(1А, 2В)</w:t>
      </w:r>
    </w:p>
    <w:tbl>
      <w:tblPr>
        <w:tblStyle w:val="a6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A52AD" w:rsidRPr="001C7110" w:rsidTr="001071C7">
        <w:tc>
          <w:tcPr>
            <w:tcW w:w="4672" w:type="dxa"/>
          </w:tcPr>
          <w:p w:rsidR="000A52AD" w:rsidRPr="001C7110" w:rsidRDefault="000A52AD" w:rsidP="001071C7">
            <w:pPr>
              <w:widowControl w:val="0"/>
              <w:shd w:val="clear" w:color="auto" w:fill="FFFFFF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10">
              <w:rPr>
                <w:rFonts w:ascii="Times New Roman" w:hAnsi="Times New Roman" w:cs="Times New Roman"/>
                <w:sz w:val="24"/>
                <w:szCs w:val="24"/>
              </w:rPr>
              <w:t>1. Напряжение на дуге при ручной дуговой сварке описывается уравнением</w:t>
            </w:r>
          </w:p>
          <w:p w:rsidR="000A52AD" w:rsidRPr="001C7110" w:rsidRDefault="000A52AD" w:rsidP="001071C7">
            <w:pPr>
              <w:widowControl w:val="0"/>
              <w:shd w:val="clear" w:color="auto" w:fill="FFFFFF"/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10">
              <w:rPr>
                <w:rFonts w:ascii="Times New Roman" w:hAnsi="Times New Roman" w:cs="Times New Roman"/>
                <w:sz w:val="24"/>
                <w:szCs w:val="24"/>
              </w:rPr>
              <w:t>2. Напряжение на дуге при сварке в среде защитных газов описывается уравнением</w:t>
            </w:r>
          </w:p>
        </w:tc>
        <w:tc>
          <w:tcPr>
            <w:tcW w:w="4673" w:type="dxa"/>
          </w:tcPr>
          <w:p w:rsidR="000A52AD" w:rsidRPr="001C7110" w:rsidRDefault="000A52AD" w:rsidP="001071C7">
            <w:pPr>
              <w:widowControl w:val="0"/>
              <w:shd w:val="clear" w:color="auto" w:fill="FFFFFF"/>
              <w:tabs>
                <w:tab w:val="left" w:pos="2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10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1C7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1C71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</w:t>
            </w:r>
            <w:r w:rsidRPr="001C7110">
              <w:rPr>
                <w:rFonts w:ascii="Times New Roman" w:hAnsi="Times New Roman" w:cs="Times New Roman"/>
                <w:sz w:val="24"/>
                <w:szCs w:val="24"/>
              </w:rPr>
              <w:t xml:space="preserve"> = 20+0,04</w:t>
            </w:r>
            <w:r w:rsidRPr="001C7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C71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</w:t>
            </w:r>
          </w:p>
          <w:p w:rsidR="000A52AD" w:rsidRPr="001C7110" w:rsidRDefault="000A52AD" w:rsidP="001071C7">
            <w:pPr>
              <w:widowControl w:val="0"/>
              <w:shd w:val="clear" w:color="auto" w:fill="FFFFFF"/>
              <w:tabs>
                <w:tab w:val="left" w:pos="2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10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1C7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1C71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</w:t>
            </w:r>
            <w:r w:rsidRPr="001C7110">
              <w:rPr>
                <w:rFonts w:ascii="Times New Roman" w:hAnsi="Times New Roman" w:cs="Times New Roman"/>
                <w:sz w:val="24"/>
                <w:szCs w:val="24"/>
              </w:rPr>
              <w:t xml:space="preserve"> = 10+0,04</w:t>
            </w:r>
            <w:r w:rsidRPr="001C7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C71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</w:t>
            </w:r>
          </w:p>
          <w:p w:rsidR="000A52AD" w:rsidRPr="001C7110" w:rsidRDefault="000A52AD" w:rsidP="001071C7">
            <w:pPr>
              <w:widowControl w:val="0"/>
              <w:shd w:val="clear" w:color="auto" w:fill="FFFFFF"/>
              <w:tabs>
                <w:tab w:val="left" w:pos="2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10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1C7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1C71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</w:t>
            </w:r>
            <w:r w:rsidRPr="001C7110">
              <w:rPr>
                <w:rFonts w:ascii="Times New Roman" w:hAnsi="Times New Roman" w:cs="Times New Roman"/>
                <w:sz w:val="24"/>
                <w:szCs w:val="24"/>
              </w:rPr>
              <w:t xml:space="preserve"> = 14+0,05</w:t>
            </w:r>
            <w:r w:rsidRPr="001C7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C71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</w:t>
            </w:r>
          </w:p>
        </w:tc>
      </w:tr>
    </w:tbl>
    <w:p w:rsidR="000A52AD" w:rsidRPr="001C7110" w:rsidRDefault="000A52AD" w:rsidP="000A52AD">
      <w:pPr>
        <w:pStyle w:val="a7"/>
        <w:widowControl w:val="0"/>
        <w:tabs>
          <w:tab w:val="left" w:pos="708"/>
        </w:tabs>
        <w:ind w:firstLine="567"/>
        <w:jc w:val="both"/>
        <w:rPr>
          <w:color w:val="000000"/>
        </w:rPr>
      </w:pPr>
    </w:p>
    <w:p w:rsidR="000A52AD" w:rsidRPr="00754B8A" w:rsidRDefault="000A52AD" w:rsidP="000A52AD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B8A"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:rsidR="000A52AD" w:rsidRPr="00754B8A" w:rsidRDefault="000A52AD" w:rsidP="000A52AD">
      <w:pPr>
        <w:pStyle w:val="a9"/>
        <w:widowControl w:val="0"/>
        <w:rPr>
          <w:b/>
          <w:color w:val="000000"/>
          <w:sz w:val="24"/>
          <w:szCs w:val="24"/>
        </w:rPr>
      </w:pPr>
      <w:r w:rsidRPr="00754B8A">
        <w:rPr>
          <w:b/>
          <w:color w:val="000000"/>
          <w:sz w:val="24"/>
          <w:szCs w:val="24"/>
        </w:rPr>
        <w:t>Задания на дополнение</w:t>
      </w:r>
    </w:p>
    <w:p w:rsidR="000A52AD" w:rsidRPr="00754B8A" w:rsidRDefault="000A52AD" w:rsidP="000A52AD">
      <w:pPr>
        <w:pStyle w:val="a9"/>
        <w:widowControl w:val="0"/>
        <w:rPr>
          <w:i/>
          <w:color w:val="000000"/>
          <w:sz w:val="24"/>
          <w:szCs w:val="24"/>
        </w:rPr>
      </w:pPr>
      <w:r w:rsidRPr="00754B8A">
        <w:rPr>
          <w:i/>
          <w:color w:val="000000"/>
          <w:sz w:val="24"/>
          <w:szCs w:val="24"/>
        </w:rPr>
        <w:t>Напишите пропущенное слово.</w:t>
      </w:r>
    </w:p>
    <w:p w:rsidR="000A52AD" w:rsidRPr="00754B8A" w:rsidRDefault="000A52AD" w:rsidP="000A52AD">
      <w:pPr>
        <w:pStyle w:val="a9"/>
        <w:widowControl w:val="0"/>
        <w:rPr>
          <w:color w:val="000000"/>
          <w:sz w:val="24"/>
          <w:szCs w:val="24"/>
        </w:rPr>
      </w:pPr>
    </w:p>
    <w:p w:rsidR="000A52AD" w:rsidRPr="001C7110" w:rsidRDefault="000A52AD" w:rsidP="000A52AD">
      <w:pPr>
        <w:pStyle w:val="a9"/>
        <w:widowControl w:val="0"/>
        <w:rPr>
          <w:b/>
          <w:color w:val="000000"/>
          <w:sz w:val="24"/>
          <w:szCs w:val="24"/>
        </w:rPr>
      </w:pPr>
      <w:proofErr w:type="gramStart"/>
      <w:r w:rsidRPr="00754B8A">
        <w:rPr>
          <w:b/>
          <w:color w:val="000000"/>
          <w:sz w:val="24"/>
          <w:szCs w:val="24"/>
        </w:rPr>
        <w:t>Простые  (</w:t>
      </w:r>
      <w:proofErr w:type="gramEnd"/>
      <w:r w:rsidRPr="00754B8A">
        <w:rPr>
          <w:b/>
          <w:color w:val="000000"/>
          <w:sz w:val="24"/>
          <w:szCs w:val="24"/>
        </w:rPr>
        <w:t>1 уровень)</w:t>
      </w:r>
    </w:p>
    <w:p w:rsidR="000A52AD" w:rsidRPr="001C7110" w:rsidRDefault="000A52AD" w:rsidP="000A52AD">
      <w:pPr>
        <w:pStyle w:val="a9"/>
        <w:widowControl w:val="0"/>
        <w:rPr>
          <w:color w:val="000000"/>
          <w:sz w:val="24"/>
          <w:szCs w:val="24"/>
        </w:rPr>
      </w:pPr>
    </w:p>
    <w:p w:rsidR="000A52AD" w:rsidRPr="001C7110" w:rsidRDefault="000A52AD" w:rsidP="000A52AD">
      <w:pPr>
        <w:pStyle w:val="ad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color w:val="000000"/>
          <w:sz w:val="24"/>
          <w:szCs w:val="24"/>
        </w:rPr>
        <w:t>36 О</w:t>
      </w:r>
      <w:r w:rsidRPr="001C7110">
        <w:rPr>
          <w:rFonts w:ascii="Times New Roman" w:hAnsi="Times New Roman" w:cs="Times New Roman"/>
          <w:sz w:val="24"/>
          <w:szCs w:val="24"/>
        </w:rPr>
        <w:t xml:space="preserve">трасль науки и техники, охватывающая теорию и принципы построения систем управления, действующих без непосредственного участия человека в выполнении </w:t>
      </w:r>
      <w:r w:rsidRPr="001C7110">
        <w:rPr>
          <w:rFonts w:ascii="Times New Roman" w:hAnsi="Times New Roman" w:cs="Times New Roman"/>
          <w:sz w:val="24"/>
          <w:szCs w:val="24"/>
        </w:rPr>
        <w:lastRenderedPageBreak/>
        <w:t xml:space="preserve">операций конкретного процесса, называется ___________ </w:t>
      </w:r>
      <w:r w:rsidRPr="001C7110">
        <w:rPr>
          <w:rFonts w:ascii="Times New Roman" w:hAnsi="Times New Roman" w:cs="Times New Roman"/>
          <w:b/>
          <w:sz w:val="24"/>
          <w:szCs w:val="24"/>
        </w:rPr>
        <w:t>(автоматикой, автоматика)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t>37 Системы, предназначенные для извещения обслуживающего персонала о состоянии той или иной технической установки, о протекании того или иного процесса, называют системами __________ ______________ (</w:t>
      </w:r>
      <w:r w:rsidRPr="001C7110">
        <w:rPr>
          <w:rFonts w:ascii="Times New Roman" w:hAnsi="Times New Roman" w:cs="Times New Roman"/>
          <w:b/>
          <w:sz w:val="24"/>
          <w:szCs w:val="24"/>
        </w:rPr>
        <w:t>автоматической сигнализации</w:t>
      </w:r>
      <w:r w:rsidRPr="001C7110">
        <w:rPr>
          <w:rFonts w:ascii="Times New Roman" w:hAnsi="Times New Roman" w:cs="Times New Roman"/>
          <w:sz w:val="24"/>
          <w:szCs w:val="24"/>
        </w:rPr>
        <w:t>)</w:t>
      </w:r>
    </w:p>
    <w:p w:rsidR="000A52AD" w:rsidRPr="001C7110" w:rsidRDefault="000A52AD" w:rsidP="000A52AD">
      <w:pPr>
        <w:pStyle w:val="a3"/>
        <w:widowControl w:val="0"/>
        <w:tabs>
          <w:tab w:val="left" w:pos="74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t xml:space="preserve">38 Системы, которые без участия человека осуществляют контроль различных параметров, характеризующих работу какого-либо технического устройства или </w:t>
      </w:r>
      <w:proofErr w:type="gramStart"/>
      <w:r w:rsidRPr="001C7110">
        <w:rPr>
          <w:rFonts w:ascii="Times New Roman" w:hAnsi="Times New Roman" w:cs="Times New Roman"/>
          <w:sz w:val="24"/>
          <w:szCs w:val="24"/>
        </w:rPr>
        <w:t>протекание какого-либо процесса</w:t>
      </w:r>
      <w:proofErr w:type="gramEnd"/>
      <w:r w:rsidRPr="001C7110">
        <w:rPr>
          <w:rFonts w:ascii="Times New Roman" w:hAnsi="Times New Roman" w:cs="Times New Roman"/>
          <w:sz w:val="24"/>
          <w:szCs w:val="24"/>
        </w:rPr>
        <w:t xml:space="preserve"> называют системами _______________ _______________ (</w:t>
      </w:r>
      <w:r w:rsidRPr="001C7110">
        <w:rPr>
          <w:rFonts w:ascii="Times New Roman" w:hAnsi="Times New Roman" w:cs="Times New Roman"/>
          <w:b/>
          <w:sz w:val="24"/>
          <w:szCs w:val="24"/>
        </w:rPr>
        <w:t>автоматического контроля</w:t>
      </w:r>
      <w:r w:rsidRPr="001C7110">
        <w:rPr>
          <w:rFonts w:ascii="Times New Roman" w:hAnsi="Times New Roman" w:cs="Times New Roman"/>
          <w:sz w:val="24"/>
          <w:szCs w:val="24"/>
        </w:rPr>
        <w:t>)</w:t>
      </w:r>
    </w:p>
    <w:p w:rsidR="000A52AD" w:rsidRPr="001C7110" w:rsidRDefault="000A52AD" w:rsidP="000A52AD">
      <w:pPr>
        <w:pStyle w:val="a3"/>
        <w:widowControl w:val="0"/>
        <w:tabs>
          <w:tab w:val="left" w:pos="74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color w:val="000000"/>
          <w:sz w:val="24"/>
          <w:szCs w:val="24"/>
        </w:rPr>
        <w:t>39 С</w:t>
      </w:r>
      <w:r w:rsidRPr="001C7110">
        <w:rPr>
          <w:rFonts w:ascii="Times New Roman" w:hAnsi="Times New Roman" w:cs="Times New Roman"/>
          <w:sz w:val="24"/>
          <w:szCs w:val="24"/>
        </w:rPr>
        <w:t>истемы, которые служат для предотвращения возникновения аварийных ситуаций в технических агрегатах и установках называют системами ______________ __________ ___________ (</w:t>
      </w:r>
      <w:r w:rsidRPr="001C7110">
        <w:rPr>
          <w:rFonts w:ascii="Times New Roman" w:hAnsi="Times New Roman" w:cs="Times New Roman"/>
          <w:b/>
          <w:sz w:val="24"/>
          <w:szCs w:val="24"/>
        </w:rPr>
        <w:t>автоматического блокирования и защиты, автоматической блокировки и защиты</w:t>
      </w:r>
      <w:r w:rsidRPr="001C7110">
        <w:rPr>
          <w:rFonts w:ascii="Times New Roman" w:hAnsi="Times New Roman" w:cs="Times New Roman"/>
          <w:sz w:val="24"/>
          <w:szCs w:val="24"/>
        </w:rPr>
        <w:t>)</w:t>
      </w:r>
    </w:p>
    <w:p w:rsidR="000A52AD" w:rsidRPr="001C7110" w:rsidRDefault="000A52AD" w:rsidP="000A52AD">
      <w:pPr>
        <w:pStyle w:val="a3"/>
        <w:widowControl w:val="0"/>
        <w:tabs>
          <w:tab w:val="left" w:pos="74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color w:val="000000"/>
          <w:sz w:val="24"/>
          <w:szCs w:val="24"/>
        </w:rPr>
        <w:t>40 С</w:t>
      </w:r>
      <w:r w:rsidRPr="001C7110">
        <w:rPr>
          <w:rFonts w:ascii="Times New Roman" w:hAnsi="Times New Roman" w:cs="Times New Roman"/>
          <w:sz w:val="24"/>
          <w:szCs w:val="24"/>
        </w:rPr>
        <w:t>истемы, которые обеспечивают включение, останов (а иногда и реверс) двигателей и приводов по заранее заданной программе называют системами ______________ ___________ ____________ (</w:t>
      </w:r>
      <w:r w:rsidRPr="001C7110">
        <w:rPr>
          <w:rFonts w:ascii="Times New Roman" w:hAnsi="Times New Roman" w:cs="Times New Roman"/>
          <w:b/>
          <w:sz w:val="24"/>
          <w:szCs w:val="24"/>
        </w:rPr>
        <w:t>автоматического пуска и останова</w:t>
      </w:r>
      <w:r w:rsidRPr="001C7110">
        <w:rPr>
          <w:rFonts w:ascii="Times New Roman" w:hAnsi="Times New Roman" w:cs="Times New Roman"/>
          <w:sz w:val="24"/>
          <w:szCs w:val="24"/>
        </w:rPr>
        <w:t>)</w:t>
      </w:r>
    </w:p>
    <w:p w:rsidR="000A52AD" w:rsidRPr="001C7110" w:rsidRDefault="000A52AD" w:rsidP="000A52AD">
      <w:pPr>
        <w:pStyle w:val="a3"/>
        <w:widowControl w:val="0"/>
        <w:tabs>
          <w:tab w:val="left" w:pos="75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color w:val="000000"/>
          <w:sz w:val="24"/>
          <w:szCs w:val="24"/>
        </w:rPr>
        <w:t>41 С</w:t>
      </w:r>
      <w:r w:rsidRPr="001C7110">
        <w:rPr>
          <w:rFonts w:ascii="Times New Roman" w:hAnsi="Times New Roman" w:cs="Times New Roman"/>
          <w:sz w:val="24"/>
          <w:szCs w:val="24"/>
        </w:rPr>
        <w:t>истемы, которые предназначены для управления либо работой тех или иных технических систем, либо теми или иными процессами называют системами __________________ ____________________ (</w:t>
      </w:r>
      <w:r w:rsidRPr="001C7110">
        <w:rPr>
          <w:rFonts w:ascii="Times New Roman" w:hAnsi="Times New Roman" w:cs="Times New Roman"/>
          <w:b/>
          <w:sz w:val="24"/>
          <w:szCs w:val="24"/>
        </w:rPr>
        <w:t>автоматического управления</w:t>
      </w:r>
      <w:r w:rsidRPr="001C7110">
        <w:rPr>
          <w:rFonts w:ascii="Times New Roman" w:hAnsi="Times New Roman" w:cs="Times New Roman"/>
          <w:sz w:val="24"/>
          <w:szCs w:val="24"/>
        </w:rPr>
        <w:t>)</w:t>
      </w:r>
    </w:p>
    <w:p w:rsidR="000A52AD" w:rsidRPr="001C7110" w:rsidRDefault="000A52AD" w:rsidP="000A52AD">
      <w:pPr>
        <w:pStyle w:val="ad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color w:val="000000"/>
          <w:sz w:val="24"/>
          <w:szCs w:val="24"/>
        </w:rPr>
        <w:t>42 У</w:t>
      </w:r>
      <w:r w:rsidRPr="001C7110">
        <w:rPr>
          <w:rFonts w:ascii="Times New Roman" w:hAnsi="Times New Roman" w:cs="Times New Roman"/>
          <w:sz w:val="24"/>
          <w:szCs w:val="24"/>
        </w:rPr>
        <w:t>ниверсальные автоматические манипуляторы с программным управлением, предназначенные для воспроизведения управляющих и двигательных функций человека, обладающие способностью к адаптации называют ____________ (</w:t>
      </w:r>
      <w:r w:rsidRPr="001C7110">
        <w:rPr>
          <w:rFonts w:ascii="Times New Roman" w:hAnsi="Times New Roman" w:cs="Times New Roman"/>
          <w:b/>
          <w:sz w:val="24"/>
          <w:szCs w:val="24"/>
        </w:rPr>
        <w:t>роботы, роботами</w:t>
      </w:r>
      <w:r w:rsidRPr="001C7110">
        <w:rPr>
          <w:rFonts w:ascii="Times New Roman" w:hAnsi="Times New Roman" w:cs="Times New Roman"/>
          <w:sz w:val="24"/>
          <w:szCs w:val="24"/>
        </w:rPr>
        <w:t>)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2AD" w:rsidRPr="001C7110" w:rsidRDefault="000A52AD" w:rsidP="000A52AD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4B8A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 (2 уровень)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t xml:space="preserve">43 Устройства для преобразования различных физических величин, соответствующих параметрам технологического процесса сварки в унифицированный сигнал или </w:t>
      </w:r>
      <w:proofErr w:type="gramStart"/>
      <w:r w:rsidRPr="001C7110">
        <w:rPr>
          <w:rFonts w:ascii="Times New Roman" w:hAnsi="Times New Roman" w:cs="Times New Roman"/>
          <w:sz w:val="24"/>
          <w:szCs w:val="24"/>
        </w:rPr>
        <w:t>цифровой код</w:t>
      </w:r>
      <w:proofErr w:type="gramEnd"/>
      <w:r w:rsidRPr="001C7110">
        <w:rPr>
          <w:rFonts w:ascii="Times New Roman" w:hAnsi="Times New Roman" w:cs="Times New Roman"/>
          <w:sz w:val="24"/>
          <w:szCs w:val="24"/>
        </w:rPr>
        <w:t xml:space="preserve"> называются ______________ (</w:t>
      </w:r>
      <w:r w:rsidRPr="001C7110">
        <w:rPr>
          <w:rFonts w:ascii="Times New Roman" w:hAnsi="Times New Roman" w:cs="Times New Roman"/>
          <w:b/>
          <w:sz w:val="24"/>
          <w:szCs w:val="24"/>
        </w:rPr>
        <w:t>датчиками, датчики</w:t>
      </w:r>
      <w:r w:rsidRPr="001C7110">
        <w:rPr>
          <w:rFonts w:ascii="Times New Roman" w:hAnsi="Times New Roman" w:cs="Times New Roman"/>
          <w:sz w:val="24"/>
          <w:szCs w:val="24"/>
        </w:rPr>
        <w:t>)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t xml:space="preserve">44 </w:t>
      </w:r>
      <w:r w:rsidRPr="001C71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Отношение изменения выходного сигнала к изменению входного в установившемся (статическом) режиме называют _______________ ___________ (</w:t>
      </w:r>
      <w:r w:rsidRPr="001C711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ч</w:t>
      </w:r>
      <w:r w:rsidRPr="001C7110">
        <w:rPr>
          <w:rStyle w:val="268pt0pt"/>
          <w:rFonts w:eastAsiaTheme="minorHAnsi"/>
          <w:b/>
          <w:sz w:val="24"/>
          <w:szCs w:val="24"/>
        </w:rPr>
        <w:t>увствительностью датчика</w:t>
      </w:r>
      <w:r w:rsidRPr="001C7110">
        <w:rPr>
          <w:rStyle w:val="268pt0pt"/>
          <w:rFonts w:eastAsiaTheme="minorHAnsi"/>
          <w:sz w:val="24"/>
          <w:szCs w:val="24"/>
        </w:rPr>
        <w:t>)</w:t>
      </w:r>
    </w:p>
    <w:p w:rsidR="000A52AD" w:rsidRPr="001C7110" w:rsidRDefault="000A52AD" w:rsidP="000A52AD">
      <w:pPr>
        <w:pStyle w:val="20"/>
        <w:shd w:val="clear" w:color="auto" w:fill="auto"/>
        <w:tabs>
          <w:tab w:val="left" w:pos="1985"/>
        </w:tabs>
        <w:spacing w:line="240" w:lineRule="auto"/>
        <w:ind w:firstLine="567"/>
        <w:rPr>
          <w:sz w:val="24"/>
          <w:szCs w:val="24"/>
        </w:rPr>
      </w:pPr>
      <w:r w:rsidRPr="001C7110">
        <w:rPr>
          <w:sz w:val="24"/>
          <w:szCs w:val="24"/>
        </w:rPr>
        <w:t xml:space="preserve">45 </w:t>
      </w:r>
      <w:r w:rsidRPr="001C7110">
        <w:rPr>
          <w:sz w:val="24"/>
          <w:szCs w:val="24"/>
          <w:lang w:eastAsia="ru-RU" w:bidi="ru-RU"/>
        </w:rPr>
        <w:t>Минимальное входное воздействие, на которое реагирует датчик называется ____________ ______________ (</w:t>
      </w:r>
      <w:r w:rsidRPr="001C7110">
        <w:rPr>
          <w:rStyle w:val="268pt0pt"/>
          <w:sz w:val="24"/>
          <w:szCs w:val="24"/>
        </w:rPr>
        <w:t>порог чувствительности, порогом чувствительности</w:t>
      </w:r>
      <w:r w:rsidRPr="001C7110">
        <w:rPr>
          <w:sz w:val="24"/>
          <w:szCs w:val="24"/>
          <w:lang w:eastAsia="ru-RU" w:bidi="ru-RU"/>
        </w:rPr>
        <w:t>)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C7110">
        <w:rPr>
          <w:rFonts w:ascii="Times New Roman" w:hAnsi="Times New Roman" w:cs="Times New Roman"/>
          <w:sz w:val="24"/>
          <w:szCs w:val="24"/>
        </w:rPr>
        <w:t xml:space="preserve">46 </w:t>
      </w:r>
      <w:r w:rsidRPr="001C71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Наименьшее изменение входного сигнала, которое может быть измерено датчиком называется ______________ ________________ (</w:t>
      </w:r>
      <w:r w:rsidRPr="001C711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р</w:t>
      </w:r>
      <w:r w:rsidRPr="001C7110">
        <w:rPr>
          <w:rStyle w:val="268pt0pt"/>
          <w:rFonts w:eastAsiaTheme="minorHAnsi"/>
          <w:b/>
          <w:sz w:val="24"/>
          <w:szCs w:val="24"/>
        </w:rPr>
        <w:t>азрешающей способностью</w:t>
      </w:r>
      <w:r>
        <w:rPr>
          <w:rStyle w:val="268pt0pt"/>
          <w:rFonts w:eastAsiaTheme="minorHAnsi"/>
          <w:b/>
          <w:sz w:val="24"/>
          <w:szCs w:val="24"/>
        </w:rPr>
        <w:t xml:space="preserve">, </w:t>
      </w:r>
      <w:r w:rsidRPr="001C711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р</w:t>
      </w:r>
      <w:r w:rsidRPr="001C7110">
        <w:rPr>
          <w:rStyle w:val="268pt0pt"/>
          <w:rFonts w:eastAsiaTheme="minorHAnsi"/>
          <w:b/>
          <w:sz w:val="24"/>
          <w:szCs w:val="24"/>
        </w:rPr>
        <w:t>азрешающ</w:t>
      </w:r>
      <w:r>
        <w:rPr>
          <w:rStyle w:val="268pt0pt"/>
          <w:rFonts w:eastAsiaTheme="minorHAnsi"/>
          <w:b/>
          <w:sz w:val="24"/>
          <w:szCs w:val="24"/>
        </w:rPr>
        <w:t>ая</w:t>
      </w:r>
      <w:r w:rsidRPr="001C7110">
        <w:rPr>
          <w:rStyle w:val="268pt0pt"/>
          <w:rFonts w:eastAsiaTheme="minorHAnsi"/>
          <w:b/>
          <w:sz w:val="24"/>
          <w:szCs w:val="24"/>
        </w:rPr>
        <w:t xml:space="preserve"> способность</w:t>
      </w:r>
      <w:r w:rsidRPr="001C7110">
        <w:rPr>
          <w:rStyle w:val="268pt0pt"/>
          <w:rFonts w:eastAsiaTheme="minorHAnsi"/>
          <w:sz w:val="24"/>
          <w:szCs w:val="24"/>
        </w:rPr>
        <w:t>)</w:t>
      </w:r>
    </w:p>
    <w:p w:rsidR="000A52AD" w:rsidRPr="001C7110" w:rsidRDefault="000A52AD" w:rsidP="000A52AD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1C7110">
        <w:rPr>
          <w:sz w:val="24"/>
          <w:szCs w:val="24"/>
        </w:rPr>
        <w:t>47 М</w:t>
      </w:r>
      <w:r w:rsidRPr="001C7110">
        <w:rPr>
          <w:sz w:val="24"/>
          <w:szCs w:val="24"/>
          <w:lang w:eastAsia="ru-RU" w:bidi="ru-RU"/>
        </w:rPr>
        <w:t>инимальное и максимальное значения входного сигнала, который может быть измерен датчиком называется _____________ ____________ (п</w:t>
      </w:r>
      <w:r w:rsidRPr="001C7110">
        <w:rPr>
          <w:rStyle w:val="268pt0pt"/>
          <w:sz w:val="24"/>
          <w:szCs w:val="24"/>
        </w:rPr>
        <w:t xml:space="preserve">ределом измерения, </w:t>
      </w:r>
      <w:r w:rsidRPr="001C7110">
        <w:rPr>
          <w:sz w:val="24"/>
          <w:szCs w:val="24"/>
          <w:lang w:eastAsia="ru-RU" w:bidi="ru-RU"/>
        </w:rPr>
        <w:t>п</w:t>
      </w:r>
      <w:r w:rsidRPr="001C7110">
        <w:rPr>
          <w:rStyle w:val="268pt0pt"/>
          <w:sz w:val="24"/>
          <w:szCs w:val="24"/>
        </w:rPr>
        <w:t>редел измерения)</w:t>
      </w:r>
    </w:p>
    <w:p w:rsidR="000A52AD" w:rsidRPr="001C7110" w:rsidRDefault="000A52AD" w:rsidP="000A52AD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1C7110">
        <w:rPr>
          <w:sz w:val="24"/>
          <w:szCs w:val="24"/>
        </w:rPr>
        <w:t>48 Р</w:t>
      </w:r>
      <w:r w:rsidRPr="001C7110">
        <w:rPr>
          <w:sz w:val="24"/>
          <w:szCs w:val="24"/>
          <w:lang w:eastAsia="ru-RU" w:bidi="ru-RU"/>
        </w:rPr>
        <w:t>азность между реальным и измеренным значениями измеряемой величины датчиком называется _____________ ______________ (а</w:t>
      </w:r>
      <w:r w:rsidRPr="001C7110">
        <w:rPr>
          <w:rStyle w:val="268pt0pt"/>
          <w:sz w:val="24"/>
          <w:szCs w:val="24"/>
        </w:rPr>
        <w:t>бсолютная погрешность).</w:t>
      </w:r>
    </w:p>
    <w:p w:rsidR="000A52AD" w:rsidRPr="001C7110" w:rsidRDefault="000A52AD" w:rsidP="000A52AD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1C7110">
        <w:rPr>
          <w:sz w:val="24"/>
          <w:szCs w:val="24"/>
        </w:rPr>
        <w:t>49 О</w:t>
      </w:r>
      <w:r w:rsidRPr="001C7110">
        <w:rPr>
          <w:sz w:val="24"/>
          <w:szCs w:val="24"/>
          <w:lang w:eastAsia="ru-RU" w:bidi="ru-RU"/>
        </w:rPr>
        <w:t>тношение абсолютной погрешности к действительному значению измеряемой величины, определяемое в относительных единицах или в процентах, называется _____________ ______________ (о</w:t>
      </w:r>
      <w:r w:rsidRPr="001C7110">
        <w:rPr>
          <w:rStyle w:val="268pt0pt"/>
          <w:sz w:val="24"/>
          <w:szCs w:val="24"/>
        </w:rPr>
        <w:t xml:space="preserve">тносительная погрешность, </w:t>
      </w:r>
      <w:r w:rsidRPr="001C7110">
        <w:rPr>
          <w:sz w:val="24"/>
          <w:szCs w:val="24"/>
          <w:lang w:eastAsia="ru-RU" w:bidi="ru-RU"/>
        </w:rPr>
        <w:t>о</w:t>
      </w:r>
      <w:r w:rsidRPr="001C7110">
        <w:rPr>
          <w:rStyle w:val="268pt0pt"/>
          <w:sz w:val="24"/>
          <w:szCs w:val="24"/>
        </w:rPr>
        <w:t>тносительной погрешностью)</w:t>
      </w:r>
    </w:p>
    <w:p w:rsidR="000A52AD" w:rsidRPr="001C7110" w:rsidRDefault="000A52AD" w:rsidP="000A52AD">
      <w:pPr>
        <w:pStyle w:val="20"/>
        <w:shd w:val="clear" w:color="auto" w:fill="auto"/>
        <w:spacing w:line="240" w:lineRule="auto"/>
        <w:ind w:firstLine="567"/>
        <w:rPr>
          <w:rStyle w:val="268pt0pt"/>
          <w:i w:val="0"/>
          <w:sz w:val="24"/>
          <w:szCs w:val="24"/>
        </w:rPr>
      </w:pPr>
      <w:r w:rsidRPr="001C7110">
        <w:rPr>
          <w:sz w:val="24"/>
          <w:szCs w:val="24"/>
        </w:rPr>
        <w:t>50 От</w:t>
      </w:r>
      <w:r w:rsidRPr="001C7110">
        <w:rPr>
          <w:sz w:val="24"/>
          <w:szCs w:val="24"/>
          <w:lang w:eastAsia="ru-RU" w:bidi="ru-RU"/>
        </w:rPr>
        <w:t>ношение абсолютной погрешности к диапазону возможных значении входного сигнала, вычисляемое в относительных единицах или в процентах называется _____________ ______________ (п</w:t>
      </w:r>
      <w:r w:rsidRPr="001C7110">
        <w:rPr>
          <w:rStyle w:val="268pt0pt"/>
          <w:sz w:val="24"/>
          <w:szCs w:val="24"/>
        </w:rPr>
        <w:t xml:space="preserve">риведенная погрешность, </w:t>
      </w:r>
      <w:r w:rsidRPr="001C7110">
        <w:rPr>
          <w:sz w:val="24"/>
          <w:szCs w:val="24"/>
          <w:lang w:eastAsia="ru-RU" w:bidi="ru-RU"/>
        </w:rPr>
        <w:t>п</w:t>
      </w:r>
      <w:r w:rsidRPr="001C7110">
        <w:rPr>
          <w:rStyle w:val="268pt0pt"/>
          <w:sz w:val="24"/>
          <w:szCs w:val="24"/>
        </w:rPr>
        <w:t>риведенной погрешностью)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10">
        <w:rPr>
          <w:rFonts w:ascii="Times New Roman" w:hAnsi="Times New Roman" w:cs="Times New Roman"/>
          <w:color w:val="000000"/>
          <w:sz w:val="24"/>
          <w:szCs w:val="24"/>
        </w:rPr>
        <w:t>51 Преобразователь деформации твердого тела, вызываемой механическими напряжениями в электрический сигнал, называется датчиком ______________ (</w:t>
      </w:r>
      <w:r w:rsidRPr="001C7110">
        <w:rPr>
          <w:rFonts w:ascii="Times New Roman" w:hAnsi="Times New Roman" w:cs="Times New Roman"/>
          <w:b/>
          <w:color w:val="000000"/>
          <w:sz w:val="24"/>
          <w:szCs w:val="24"/>
        </w:rPr>
        <w:t>тензоэлектрическим</w:t>
      </w:r>
      <w:r w:rsidRPr="001C711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10">
        <w:rPr>
          <w:rFonts w:ascii="Times New Roman" w:hAnsi="Times New Roman" w:cs="Times New Roman"/>
          <w:color w:val="000000"/>
          <w:sz w:val="24"/>
          <w:szCs w:val="24"/>
        </w:rPr>
        <w:t>52 Элементы, активное сопротивление которых зависит от температуры, называют датчиками ___________________ (</w:t>
      </w:r>
      <w:r w:rsidRPr="001C7110">
        <w:rPr>
          <w:rFonts w:ascii="Times New Roman" w:hAnsi="Times New Roman" w:cs="Times New Roman"/>
          <w:b/>
          <w:color w:val="000000"/>
          <w:sz w:val="24"/>
          <w:szCs w:val="24"/>
        </w:rPr>
        <w:t>термоэлектрическими, термопарами</w:t>
      </w:r>
      <w:r w:rsidRPr="001C711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53 </w:t>
      </w:r>
      <w:r w:rsidRPr="001C7110">
        <w:rPr>
          <w:rFonts w:ascii="Times New Roman" w:hAnsi="Times New Roman" w:cs="Times New Roman"/>
          <w:sz w:val="24"/>
          <w:szCs w:val="24"/>
        </w:rPr>
        <w:t xml:space="preserve">Устройство, преобразующее маломощный сигнал на входе в сигнал большей мощности на выходе с минимальными искажениями </w:t>
      </w:r>
      <w:proofErr w:type="gramStart"/>
      <w:r w:rsidRPr="001C7110">
        <w:rPr>
          <w:rFonts w:ascii="Times New Roman" w:hAnsi="Times New Roman" w:cs="Times New Roman"/>
          <w:sz w:val="24"/>
          <w:szCs w:val="24"/>
        </w:rPr>
        <w:t>формы</w:t>
      </w:r>
      <w:proofErr w:type="gramEnd"/>
      <w:r w:rsidRPr="001C7110">
        <w:rPr>
          <w:rFonts w:ascii="Times New Roman" w:hAnsi="Times New Roman" w:cs="Times New Roman"/>
          <w:sz w:val="24"/>
          <w:szCs w:val="24"/>
        </w:rPr>
        <w:t xml:space="preserve"> называют ___________ (</w:t>
      </w:r>
      <w:r w:rsidRPr="001C7110">
        <w:rPr>
          <w:rFonts w:ascii="Times New Roman" w:hAnsi="Times New Roman" w:cs="Times New Roman"/>
          <w:b/>
          <w:sz w:val="24"/>
          <w:szCs w:val="24"/>
        </w:rPr>
        <w:t>усилителем</w:t>
      </w:r>
      <w:r w:rsidRPr="001C7110">
        <w:rPr>
          <w:rFonts w:ascii="Times New Roman" w:hAnsi="Times New Roman" w:cs="Times New Roman"/>
          <w:sz w:val="24"/>
          <w:szCs w:val="24"/>
        </w:rPr>
        <w:t>)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Pr="001C7110">
        <w:rPr>
          <w:rFonts w:ascii="Times New Roman" w:hAnsi="Times New Roman" w:cs="Times New Roman"/>
          <w:sz w:val="24"/>
          <w:szCs w:val="24"/>
        </w:rPr>
        <w:t xml:space="preserve"> Исполнительные устройства, предназначенные для преобразования усиленных регистрирующих сигналов в поступательное или вращательное движение, называют _______________ (</w:t>
      </w:r>
      <w:r w:rsidRPr="001C7110">
        <w:rPr>
          <w:rFonts w:ascii="Times New Roman" w:hAnsi="Times New Roman" w:cs="Times New Roman"/>
          <w:b/>
          <w:sz w:val="24"/>
          <w:szCs w:val="24"/>
        </w:rPr>
        <w:t>сервоприводами сервоприводом</w:t>
      </w:r>
      <w:r w:rsidRPr="001C7110">
        <w:rPr>
          <w:rFonts w:ascii="Times New Roman" w:hAnsi="Times New Roman" w:cs="Times New Roman"/>
          <w:sz w:val="24"/>
          <w:szCs w:val="24"/>
        </w:rPr>
        <w:t>)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color w:val="000000"/>
          <w:sz w:val="24"/>
          <w:szCs w:val="24"/>
        </w:rPr>
        <w:t xml:space="preserve">55 </w:t>
      </w:r>
      <w:r w:rsidRPr="001C7110">
        <w:rPr>
          <w:rFonts w:ascii="Times New Roman" w:hAnsi="Times New Roman" w:cs="Times New Roman"/>
          <w:sz w:val="24"/>
          <w:szCs w:val="24"/>
        </w:rPr>
        <w:t>Звено, в котором при единичном воздействии на входе выходная величина апериодически (по закону экспоненты) стремится к новому установившемуся значению называется ________________ _____________ (</w:t>
      </w:r>
      <w:r w:rsidRPr="001C7110">
        <w:rPr>
          <w:rFonts w:ascii="Times New Roman" w:hAnsi="Times New Roman" w:cs="Times New Roman"/>
          <w:b/>
          <w:sz w:val="24"/>
          <w:szCs w:val="24"/>
        </w:rPr>
        <w:t>апериодическим звеном, апериодическое звено</w:t>
      </w:r>
      <w:r w:rsidRPr="001C7110">
        <w:rPr>
          <w:rFonts w:ascii="Times New Roman" w:hAnsi="Times New Roman" w:cs="Times New Roman"/>
          <w:sz w:val="24"/>
          <w:szCs w:val="24"/>
        </w:rPr>
        <w:t>)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color w:val="000000"/>
          <w:sz w:val="24"/>
          <w:szCs w:val="24"/>
        </w:rPr>
        <w:t xml:space="preserve">56 </w:t>
      </w:r>
      <w:r w:rsidRPr="001C7110">
        <w:rPr>
          <w:rFonts w:ascii="Times New Roman" w:hAnsi="Times New Roman" w:cs="Times New Roman"/>
          <w:sz w:val="24"/>
          <w:szCs w:val="24"/>
        </w:rPr>
        <w:t>Звено, в котором при единичном воздействии на входе выходная величина стремится к новому установившемуся значению, совершая относительно него затухающие колебания называется _________________ _______________ (</w:t>
      </w:r>
      <w:r w:rsidRPr="001C7110">
        <w:rPr>
          <w:rFonts w:ascii="Times New Roman" w:hAnsi="Times New Roman" w:cs="Times New Roman"/>
          <w:b/>
          <w:sz w:val="24"/>
          <w:szCs w:val="24"/>
        </w:rPr>
        <w:t>колебательным звеном, колебательное звено</w:t>
      </w:r>
      <w:r w:rsidRPr="001C7110">
        <w:rPr>
          <w:rFonts w:ascii="Times New Roman" w:hAnsi="Times New Roman" w:cs="Times New Roman"/>
          <w:sz w:val="24"/>
          <w:szCs w:val="24"/>
        </w:rPr>
        <w:t>)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color w:val="000000"/>
          <w:sz w:val="24"/>
          <w:szCs w:val="24"/>
        </w:rPr>
        <w:t xml:space="preserve">57 </w:t>
      </w:r>
      <w:r w:rsidRPr="001C7110">
        <w:rPr>
          <w:rFonts w:ascii="Times New Roman" w:hAnsi="Times New Roman" w:cs="Times New Roman"/>
          <w:sz w:val="24"/>
          <w:szCs w:val="24"/>
        </w:rPr>
        <w:t>Звено, в котором в любой момент времени выходная величина пропорциональна входной называют _______________ ___________ (</w:t>
      </w:r>
      <w:r w:rsidRPr="001C7110">
        <w:rPr>
          <w:rFonts w:ascii="Times New Roman" w:hAnsi="Times New Roman" w:cs="Times New Roman"/>
          <w:b/>
          <w:sz w:val="24"/>
          <w:szCs w:val="24"/>
        </w:rPr>
        <w:t>пропорциональным звеном, пропорциональное звено</w:t>
      </w:r>
      <w:r w:rsidRPr="001C7110">
        <w:rPr>
          <w:rFonts w:ascii="Times New Roman" w:hAnsi="Times New Roman" w:cs="Times New Roman"/>
          <w:sz w:val="24"/>
          <w:szCs w:val="24"/>
        </w:rPr>
        <w:t>)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color w:val="000000"/>
          <w:sz w:val="24"/>
          <w:szCs w:val="24"/>
        </w:rPr>
        <w:t xml:space="preserve">58 </w:t>
      </w:r>
      <w:r w:rsidRPr="001C7110">
        <w:rPr>
          <w:rFonts w:ascii="Times New Roman" w:hAnsi="Times New Roman" w:cs="Times New Roman"/>
          <w:sz w:val="24"/>
          <w:szCs w:val="24"/>
        </w:rPr>
        <w:t>Звено, в котором выходной сигнал пропорционален интегралу по времени от входного, т.е. скорость изменения выходного сигнала пропорциональна входному, называют _______________ ___________ (</w:t>
      </w:r>
      <w:r w:rsidRPr="001C7110">
        <w:rPr>
          <w:rFonts w:ascii="Times New Roman" w:hAnsi="Times New Roman" w:cs="Times New Roman"/>
          <w:b/>
          <w:sz w:val="24"/>
          <w:szCs w:val="24"/>
        </w:rPr>
        <w:t>интегрирующим звеном, интегрирующее звено</w:t>
      </w:r>
      <w:r w:rsidRPr="001C7110">
        <w:rPr>
          <w:rFonts w:ascii="Times New Roman" w:hAnsi="Times New Roman" w:cs="Times New Roman"/>
          <w:sz w:val="24"/>
          <w:szCs w:val="24"/>
        </w:rPr>
        <w:t>)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color w:val="000000"/>
          <w:sz w:val="24"/>
          <w:szCs w:val="24"/>
        </w:rPr>
        <w:t xml:space="preserve">59 </w:t>
      </w:r>
      <w:r w:rsidRPr="001C7110">
        <w:rPr>
          <w:rFonts w:ascii="Times New Roman" w:hAnsi="Times New Roman" w:cs="Times New Roman"/>
          <w:sz w:val="24"/>
          <w:szCs w:val="24"/>
        </w:rPr>
        <w:t>Звено, в котором выходной сигнал пропорционален производной по времени от входного, т.е. скорости изменения входного сигнала, называют _________________ ____________ (</w:t>
      </w:r>
      <w:r w:rsidRPr="001C7110">
        <w:rPr>
          <w:rFonts w:ascii="Times New Roman" w:hAnsi="Times New Roman" w:cs="Times New Roman"/>
          <w:b/>
          <w:sz w:val="24"/>
          <w:szCs w:val="24"/>
        </w:rPr>
        <w:t>дифференцирующим звеном, дифференцирующее звено</w:t>
      </w:r>
      <w:r w:rsidRPr="001C7110">
        <w:rPr>
          <w:rFonts w:ascii="Times New Roman" w:hAnsi="Times New Roman" w:cs="Times New Roman"/>
          <w:sz w:val="24"/>
          <w:szCs w:val="24"/>
        </w:rPr>
        <w:t>)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color w:val="000000"/>
          <w:sz w:val="24"/>
          <w:szCs w:val="24"/>
        </w:rPr>
        <w:t xml:space="preserve">60 </w:t>
      </w:r>
      <w:r w:rsidRPr="001C7110">
        <w:rPr>
          <w:rFonts w:ascii="Times New Roman" w:hAnsi="Times New Roman" w:cs="Times New Roman"/>
          <w:sz w:val="24"/>
          <w:szCs w:val="24"/>
        </w:rPr>
        <w:t>Для бесконтактного измерения температуры нагретого тела применяют ________________ _____________ (</w:t>
      </w:r>
      <w:r w:rsidRPr="001C7110">
        <w:rPr>
          <w:rFonts w:ascii="Times New Roman" w:hAnsi="Times New Roman" w:cs="Times New Roman"/>
          <w:b/>
          <w:sz w:val="24"/>
          <w:szCs w:val="24"/>
        </w:rPr>
        <w:t>оптические пирометры, оптический пирометр</w:t>
      </w:r>
      <w:r w:rsidRPr="001C7110">
        <w:rPr>
          <w:rFonts w:ascii="Times New Roman" w:hAnsi="Times New Roman" w:cs="Times New Roman"/>
          <w:sz w:val="24"/>
          <w:szCs w:val="24"/>
        </w:rPr>
        <w:t>)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1C7110">
        <w:rPr>
          <w:rFonts w:ascii="Times New Roman" w:hAnsi="Times New Roman" w:cs="Times New Roman"/>
          <w:color w:val="000000"/>
          <w:sz w:val="24"/>
          <w:szCs w:val="24"/>
        </w:rPr>
        <w:t xml:space="preserve">61 Датчик, </w:t>
      </w:r>
      <w:r w:rsidRPr="001C711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входным </w:t>
      </w:r>
      <w:r w:rsidRPr="001C71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сигналом </w:t>
      </w:r>
      <w:r w:rsidRPr="001C711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которого является перемещение контакта, а выходным - </w:t>
      </w:r>
      <w:r w:rsidRPr="001C7110">
        <w:rPr>
          <w:rFonts w:ascii="Times New Roman" w:hAnsi="Times New Roman" w:cs="Times New Roman"/>
          <w:sz w:val="24"/>
          <w:szCs w:val="24"/>
          <w:shd w:val="clear" w:color="auto" w:fill="FFFFFF"/>
        </w:rPr>
        <w:t>напряжение</w:t>
      </w:r>
      <w:r w:rsidRPr="001C711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которое можно снять с этого контакта, называется _________________ (</w:t>
      </w:r>
      <w:r w:rsidRPr="001C7110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потенциометрическим</w:t>
      </w:r>
      <w:r w:rsidRPr="001C711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)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10">
        <w:rPr>
          <w:rFonts w:ascii="Times New Roman" w:hAnsi="Times New Roman" w:cs="Times New Roman"/>
          <w:color w:val="000000"/>
          <w:sz w:val="24"/>
          <w:szCs w:val="24"/>
        </w:rPr>
        <w:t>62 Отношение установившегося значения выходного сигнала к заданному значению входного сигнала называется ______________ ___________ (</w:t>
      </w:r>
      <w:r w:rsidRPr="001C7110">
        <w:rPr>
          <w:rFonts w:ascii="Times New Roman" w:hAnsi="Times New Roman" w:cs="Times New Roman"/>
          <w:b/>
          <w:color w:val="000000"/>
          <w:sz w:val="24"/>
          <w:szCs w:val="24"/>
        </w:rPr>
        <w:t>коэффициентом усиления, коэффициент усиления</w:t>
      </w:r>
      <w:r w:rsidRPr="001C711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10">
        <w:rPr>
          <w:rFonts w:ascii="Times New Roman" w:hAnsi="Times New Roman" w:cs="Times New Roman"/>
          <w:color w:val="000000"/>
          <w:sz w:val="24"/>
          <w:szCs w:val="24"/>
        </w:rPr>
        <w:t>63 Зависимость коэффициента усиления от частоты входного синусоидального сигнала называется характеристикой ___________-____________ (</w:t>
      </w:r>
      <w:r w:rsidRPr="001C7110">
        <w:rPr>
          <w:rFonts w:ascii="Times New Roman" w:hAnsi="Times New Roman" w:cs="Times New Roman"/>
          <w:b/>
          <w:color w:val="000000"/>
          <w:sz w:val="24"/>
          <w:szCs w:val="24"/>
        </w:rPr>
        <w:t>амплитудно-частотной, амплитудно-частотная</w:t>
      </w:r>
      <w:r w:rsidRPr="001C711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10">
        <w:rPr>
          <w:rFonts w:ascii="Times New Roman" w:hAnsi="Times New Roman" w:cs="Times New Roman"/>
          <w:color w:val="000000"/>
          <w:sz w:val="24"/>
          <w:szCs w:val="24"/>
        </w:rPr>
        <w:t>64 Максимальное значение постоянной составляющей на выходе при нулевом сигнале, называется _________________ ______________ (</w:t>
      </w:r>
      <w:r w:rsidRPr="001C7110">
        <w:rPr>
          <w:rFonts w:ascii="Times New Roman" w:hAnsi="Times New Roman" w:cs="Times New Roman"/>
          <w:b/>
          <w:color w:val="000000"/>
          <w:sz w:val="24"/>
          <w:szCs w:val="24"/>
        </w:rPr>
        <w:t>собственным дрейфом, собственный дрейф</w:t>
      </w:r>
      <w:r w:rsidRPr="001C711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A52AD" w:rsidRPr="001C7110" w:rsidRDefault="000A52AD" w:rsidP="000A52AD">
      <w:pPr>
        <w:pStyle w:val="20"/>
        <w:shd w:val="clear" w:color="auto" w:fill="auto"/>
        <w:spacing w:line="240" w:lineRule="auto"/>
        <w:ind w:firstLine="567"/>
        <w:rPr>
          <w:sz w:val="24"/>
          <w:szCs w:val="24"/>
          <w:lang w:eastAsia="ru-RU" w:bidi="ru-RU"/>
        </w:rPr>
      </w:pPr>
      <w:r w:rsidRPr="001C7110">
        <w:rPr>
          <w:sz w:val="24"/>
          <w:szCs w:val="24"/>
        </w:rPr>
        <w:t>65 П</w:t>
      </w:r>
      <w:r w:rsidRPr="001C7110">
        <w:rPr>
          <w:sz w:val="24"/>
          <w:szCs w:val="24"/>
          <w:lang w:eastAsia="ru-RU" w:bidi="ru-RU"/>
        </w:rPr>
        <w:t xml:space="preserve">олупроводниковый прибор, выполненный на основе монокристалла полупроводника со структурой </w:t>
      </w:r>
      <w:r w:rsidRPr="001C7110">
        <w:rPr>
          <w:sz w:val="24"/>
          <w:szCs w:val="24"/>
          <w:lang w:val="en-US" w:eastAsia="ru-RU" w:bidi="ru-RU"/>
        </w:rPr>
        <w:t>p</w:t>
      </w:r>
      <w:r w:rsidRPr="001C7110">
        <w:rPr>
          <w:sz w:val="24"/>
          <w:szCs w:val="24"/>
          <w:lang w:eastAsia="ru-RU" w:bidi="ru-RU"/>
        </w:rPr>
        <w:t>-</w:t>
      </w:r>
      <w:r w:rsidRPr="001C7110">
        <w:rPr>
          <w:sz w:val="24"/>
          <w:szCs w:val="24"/>
          <w:lang w:val="en-US" w:eastAsia="ru-RU" w:bidi="ru-RU"/>
        </w:rPr>
        <w:t>n</w:t>
      </w:r>
      <w:r w:rsidRPr="001C7110">
        <w:rPr>
          <w:sz w:val="24"/>
          <w:szCs w:val="24"/>
          <w:lang w:eastAsia="ru-RU" w:bidi="ru-RU"/>
        </w:rPr>
        <w:t>-</w:t>
      </w:r>
      <w:r w:rsidRPr="001C7110">
        <w:rPr>
          <w:sz w:val="24"/>
          <w:szCs w:val="24"/>
          <w:lang w:val="en-US" w:eastAsia="ru-RU" w:bidi="ru-RU"/>
        </w:rPr>
        <w:t>p</w:t>
      </w:r>
      <w:r w:rsidRPr="001C7110">
        <w:rPr>
          <w:sz w:val="24"/>
          <w:szCs w:val="24"/>
          <w:lang w:eastAsia="ru-RU" w:bidi="ru-RU"/>
        </w:rPr>
        <w:t>-</w:t>
      </w:r>
      <w:r w:rsidRPr="001C7110">
        <w:rPr>
          <w:sz w:val="24"/>
          <w:szCs w:val="24"/>
          <w:lang w:val="en-US" w:eastAsia="ru-RU" w:bidi="ru-RU"/>
        </w:rPr>
        <w:t>n</w:t>
      </w:r>
      <w:r w:rsidRPr="001C7110">
        <w:rPr>
          <w:sz w:val="24"/>
          <w:szCs w:val="24"/>
          <w:lang w:eastAsia="ru-RU" w:bidi="ru-RU"/>
        </w:rPr>
        <w:t xml:space="preserve"> типа, обладающий свойствами электрического вентиля и имеющий нелинейную разрывную вольт - амперную характеристику, называется ___________ (тиристор, тиристором).</w:t>
      </w:r>
    </w:p>
    <w:p w:rsidR="000A52AD" w:rsidRPr="001C7110" w:rsidRDefault="000A52AD" w:rsidP="000A52AD">
      <w:pPr>
        <w:pStyle w:val="a9"/>
        <w:widowControl w:val="0"/>
        <w:rPr>
          <w:sz w:val="24"/>
          <w:szCs w:val="24"/>
        </w:rPr>
      </w:pPr>
      <w:r w:rsidRPr="001C7110">
        <w:rPr>
          <w:color w:val="000000"/>
          <w:sz w:val="24"/>
          <w:szCs w:val="24"/>
        </w:rPr>
        <w:t>66. Элемент, работа которого основана на модуляции сопротивления полупроводникового материала поперечным электрическим полем, называется __________ ___________ (</w:t>
      </w:r>
      <w:r w:rsidRPr="001C7110">
        <w:rPr>
          <w:b/>
          <w:color w:val="000000"/>
          <w:sz w:val="24"/>
          <w:szCs w:val="24"/>
        </w:rPr>
        <w:t>полевой транзистор</w:t>
      </w:r>
      <w:r w:rsidRPr="001C7110">
        <w:rPr>
          <w:color w:val="000000"/>
          <w:sz w:val="24"/>
          <w:szCs w:val="24"/>
        </w:rPr>
        <w:t>)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B8A">
        <w:rPr>
          <w:rFonts w:ascii="Times New Roman" w:hAnsi="Times New Roman" w:cs="Times New Roman"/>
          <w:sz w:val="24"/>
          <w:szCs w:val="24"/>
        </w:rPr>
        <w:t>Сложные</w:t>
      </w:r>
      <w:r w:rsidRPr="00754B8A">
        <w:rPr>
          <w:rFonts w:ascii="Times New Roman" w:hAnsi="Times New Roman" w:cs="Times New Roman"/>
          <w:color w:val="000000"/>
          <w:sz w:val="24"/>
          <w:szCs w:val="24"/>
        </w:rPr>
        <w:t xml:space="preserve"> (3 уровень)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t xml:space="preserve">67 Системы автоматического регулирования (САР) не охваченные контуром обратной связи по физическим и геометрическим параметрам объекта регулирования, характеризующим </w:t>
      </w:r>
      <w:proofErr w:type="gramStart"/>
      <w:r w:rsidRPr="001C7110">
        <w:rPr>
          <w:rFonts w:ascii="Times New Roman" w:hAnsi="Times New Roman" w:cs="Times New Roman"/>
          <w:sz w:val="24"/>
          <w:szCs w:val="24"/>
        </w:rPr>
        <w:t>качество сварки</w:t>
      </w:r>
      <w:proofErr w:type="gramEnd"/>
      <w:r w:rsidRPr="001C7110">
        <w:rPr>
          <w:rFonts w:ascii="Times New Roman" w:hAnsi="Times New Roman" w:cs="Times New Roman"/>
          <w:sz w:val="24"/>
          <w:szCs w:val="24"/>
        </w:rPr>
        <w:t xml:space="preserve"> называют _____________ (</w:t>
      </w:r>
      <w:r w:rsidRPr="001C7110">
        <w:rPr>
          <w:rFonts w:ascii="Times New Roman" w:hAnsi="Times New Roman" w:cs="Times New Roman"/>
          <w:b/>
          <w:sz w:val="24"/>
          <w:szCs w:val="24"/>
        </w:rPr>
        <w:t>разомкнутыми</w:t>
      </w:r>
      <w:r w:rsidRPr="001C7110">
        <w:rPr>
          <w:rFonts w:ascii="Times New Roman" w:hAnsi="Times New Roman" w:cs="Times New Roman"/>
          <w:sz w:val="24"/>
          <w:szCs w:val="24"/>
        </w:rPr>
        <w:t>).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sz w:val="24"/>
          <w:szCs w:val="24"/>
        </w:rPr>
        <w:t xml:space="preserve">68 Способ адаптации робототехнического комплекса, основанный на оценке факторов, приводящих к возникновению погрешностей сварочного процесса, в целях их </w:t>
      </w:r>
      <w:r w:rsidRPr="001C7110">
        <w:rPr>
          <w:rFonts w:ascii="Times New Roman" w:hAnsi="Times New Roman" w:cs="Times New Roman"/>
          <w:sz w:val="24"/>
          <w:szCs w:val="24"/>
        </w:rPr>
        <w:lastRenderedPageBreak/>
        <w:t>ограничения, путем проведения предварительной точной настройки параметров, называется _______________ (</w:t>
      </w:r>
      <w:r w:rsidRPr="001C7110">
        <w:rPr>
          <w:rFonts w:ascii="Times New Roman" w:hAnsi="Times New Roman" w:cs="Times New Roman"/>
          <w:b/>
          <w:sz w:val="24"/>
          <w:szCs w:val="24"/>
        </w:rPr>
        <w:t>установочный, установочным</w:t>
      </w:r>
      <w:r w:rsidRPr="001C7110">
        <w:rPr>
          <w:rFonts w:ascii="Times New Roman" w:hAnsi="Times New Roman" w:cs="Times New Roman"/>
          <w:sz w:val="24"/>
          <w:szCs w:val="24"/>
        </w:rPr>
        <w:t>)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color w:val="000000"/>
          <w:sz w:val="24"/>
          <w:szCs w:val="24"/>
        </w:rPr>
        <w:t xml:space="preserve">69 </w:t>
      </w:r>
      <w:r w:rsidRPr="001C7110">
        <w:rPr>
          <w:rFonts w:ascii="Times New Roman" w:hAnsi="Times New Roman" w:cs="Times New Roman"/>
          <w:sz w:val="24"/>
          <w:szCs w:val="24"/>
        </w:rPr>
        <w:t xml:space="preserve">Системы автоматического регулирования (САР) охваченные контуром обратной связи по физическим и геометрическим параметрам объекта регулирования, характеризующим </w:t>
      </w:r>
      <w:proofErr w:type="gramStart"/>
      <w:r w:rsidRPr="001C7110">
        <w:rPr>
          <w:rFonts w:ascii="Times New Roman" w:hAnsi="Times New Roman" w:cs="Times New Roman"/>
          <w:sz w:val="24"/>
          <w:szCs w:val="24"/>
        </w:rPr>
        <w:t>качество сварки</w:t>
      </w:r>
      <w:proofErr w:type="gramEnd"/>
      <w:r w:rsidRPr="001C7110">
        <w:rPr>
          <w:rFonts w:ascii="Times New Roman" w:hAnsi="Times New Roman" w:cs="Times New Roman"/>
          <w:sz w:val="24"/>
          <w:szCs w:val="24"/>
        </w:rPr>
        <w:t xml:space="preserve"> называют _____________ (</w:t>
      </w:r>
      <w:r w:rsidRPr="001C7110">
        <w:rPr>
          <w:rFonts w:ascii="Times New Roman" w:hAnsi="Times New Roman" w:cs="Times New Roman"/>
          <w:b/>
          <w:sz w:val="24"/>
          <w:szCs w:val="24"/>
        </w:rPr>
        <w:t>замкнутыми</w:t>
      </w:r>
      <w:r w:rsidRPr="001C7110">
        <w:rPr>
          <w:rFonts w:ascii="Times New Roman" w:hAnsi="Times New Roman" w:cs="Times New Roman"/>
          <w:sz w:val="24"/>
          <w:szCs w:val="24"/>
        </w:rPr>
        <w:t>).</w:t>
      </w:r>
    </w:p>
    <w:p w:rsidR="000A52AD" w:rsidRPr="001C7110" w:rsidRDefault="000A52AD" w:rsidP="000A52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10">
        <w:rPr>
          <w:rFonts w:ascii="Times New Roman" w:hAnsi="Times New Roman" w:cs="Times New Roman"/>
          <w:color w:val="000000"/>
          <w:sz w:val="24"/>
          <w:szCs w:val="24"/>
        </w:rPr>
        <w:t xml:space="preserve">70 </w:t>
      </w:r>
      <w:r w:rsidRPr="001C7110">
        <w:rPr>
          <w:rFonts w:ascii="Times New Roman" w:hAnsi="Times New Roman" w:cs="Times New Roman"/>
          <w:sz w:val="24"/>
          <w:szCs w:val="24"/>
        </w:rPr>
        <w:t>Способ, основанный на адаптации и предусматривающий оперативную коррекцию программы работы робототехнического комплекса в процессе эксплуатации, называется _________________ (</w:t>
      </w:r>
      <w:r w:rsidRPr="001C7110">
        <w:rPr>
          <w:rFonts w:ascii="Times New Roman" w:hAnsi="Times New Roman" w:cs="Times New Roman"/>
          <w:b/>
          <w:sz w:val="24"/>
          <w:szCs w:val="24"/>
        </w:rPr>
        <w:t>текущим, текущий</w:t>
      </w:r>
      <w:r w:rsidRPr="001C7110">
        <w:rPr>
          <w:rFonts w:ascii="Times New Roman" w:hAnsi="Times New Roman" w:cs="Times New Roman"/>
          <w:sz w:val="24"/>
          <w:szCs w:val="24"/>
        </w:rPr>
        <w:t>).</w:t>
      </w:r>
    </w:p>
    <w:p w:rsidR="000A52AD" w:rsidRDefault="000A52AD" w:rsidP="000A52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br w:type="page"/>
      </w:r>
    </w:p>
    <w:p w:rsidR="000A52AD" w:rsidRPr="001C7110" w:rsidRDefault="000A52AD" w:rsidP="000A52AD">
      <w:pPr>
        <w:pStyle w:val="a9"/>
        <w:widowControl w:val="0"/>
        <w:rPr>
          <w:color w:val="000000"/>
          <w:sz w:val="24"/>
          <w:szCs w:val="24"/>
        </w:rPr>
      </w:pPr>
    </w:p>
    <w:p w:rsidR="000A52AD" w:rsidRPr="000A52AD" w:rsidRDefault="000A52AD" w:rsidP="000A52AD">
      <w:pPr>
        <w:widowControl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52AD">
        <w:rPr>
          <w:rFonts w:ascii="Times New Roman" w:hAnsi="Times New Roman" w:cs="Times New Roman"/>
          <w:bCs/>
          <w:sz w:val="24"/>
          <w:szCs w:val="24"/>
        </w:rPr>
        <w:t>Карта учета тестовых заданий (вариант 1)</w:t>
      </w:r>
    </w:p>
    <w:p w:rsidR="000A52AD" w:rsidRPr="000A52AD" w:rsidRDefault="000A52AD" w:rsidP="000A52AD">
      <w:pPr>
        <w:widowControl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0A52AD" w:rsidRPr="000A52AD" w:rsidTr="001071C7">
        <w:trPr>
          <w:trHeight w:val="155"/>
        </w:trPr>
        <w:tc>
          <w:tcPr>
            <w:tcW w:w="1726" w:type="dxa"/>
          </w:tcPr>
          <w:p w:rsidR="000A52AD" w:rsidRPr="000A52AD" w:rsidRDefault="000A52AD" w:rsidP="001071C7">
            <w:pPr>
              <w:widowControl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0A52AD" w:rsidRPr="000A52AD" w:rsidRDefault="000A52AD" w:rsidP="001071C7">
            <w:pPr>
              <w:widowControl w:val="0"/>
              <w:autoSpaceDE w:val="0"/>
              <w:ind w:firstLine="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ПК-11 способностью обеспечивать технологичность изделий и процессов их изготовления; умением контролировать соблюдение технологической дисциплины при изготовлении изделийПК-11: способностью обеспечивать технологичность изделий и процессов их изготовления; умением контролировать соблюдение технологической дисциплины при изготовлении изделий</w:t>
            </w:r>
          </w:p>
        </w:tc>
      </w:tr>
      <w:tr w:rsidR="000A52AD" w:rsidRPr="000A52AD" w:rsidTr="001071C7">
        <w:trPr>
          <w:trHeight w:val="155"/>
        </w:trPr>
        <w:tc>
          <w:tcPr>
            <w:tcW w:w="1726" w:type="dxa"/>
          </w:tcPr>
          <w:p w:rsidR="000A52AD" w:rsidRPr="000A52AD" w:rsidRDefault="000A52AD" w:rsidP="001071C7">
            <w:pPr>
              <w:widowControl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0A52AD" w:rsidRPr="000A52AD" w:rsidRDefault="000A52AD" w:rsidP="001071C7">
            <w:pPr>
              <w:widowControl w:val="0"/>
              <w:autoSpaceDE w:val="0"/>
              <w:ind w:firstLine="7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0A52A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ПК-11.1 выбирать (применять) средства автоматизации технологических процессов инструментальных производств машиностроительных производств; использовать современные информационные технологии при изготовлении машиностроительной продукции</w:t>
            </w:r>
          </w:p>
          <w:p w:rsidR="000A52AD" w:rsidRPr="000A52AD" w:rsidRDefault="000A52AD" w:rsidP="001071C7">
            <w:pPr>
              <w:widowControl w:val="0"/>
              <w:autoSpaceDE w:val="0"/>
              <w:ind w:firstLine="7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0A52A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ПК-11.2 анализировать технические, экономические, экологические и социальные факторы, возникающие при внедрении высокоавтоматизированных компьютерно-интегрированных производств. </w:t>
            </w:r>
          </w:p>
          <w:p w:rsidR="000A52AD" w:rsidRPr="000A52AD" w:rsidRDefault="000A52AD" w:rsidP="001071C7">
            <w:pPr>
              <w:widowControl w:val="0"/>
              <w:autoSpaceDE w:val="0"/>
              <w:ind w:firstLine="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ПК-11.3 выбирать материалы, оборудования средств технологического оснащения и автоматизации для реализации производственных и технологических процессов.</w:t>
            </w:r>
          </w:p>
        </w:tc>
      </w:tr>
      <w:tr w:rsidR="000A52AD" w:rsidRPr="000A52AD" w:rsidTr="001071C7">
        <w:trPr>
          <w:trHeight w:val="155"/>
        </w:trPr>
        <w:tc>
          <w:tcPr>
            <w:tcW w:w="1726" w:type="dxa"/>
          </w:tcPr>
          <w:p w:rsidR="000A52AD" w:rsidRPr="000A52AD" w:rsidRDefault="000A52AD" w:rsidP="001071C7">
            <w:pPr>
              <w:widowControl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zh-CN"/>
              </w:rPr>
              <w:t>Роботизация сварочного производства</w:t>
            </w:r>
          </w:p>
        </w:tc>
      </w:tr>
      <w:tr w:rsidR="000A52AD" w:rsidRPr="000A52AD" w:rsidTr="001071C7">
        <w:trPr>
          <w:trHeight w:val="155"/>
        </w:trPr>
        <w:tc>
          <w:tcPr>
            <w:tcW w:w="1726" w:type="dxa"/>
            <w:vMerge w:val="restart"/>
          </w:tcPr>
          <w:p w:rsidR="000A52AD" w:rsidRPr="000A52AD" w:rsidRDefault="000A52AD" w:rsidP="001071C7">
            <w:pPr>
              <w:widowControl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52AD" w:rsidRPr="000A52AD" w:rsidRDefault="000A52AD" w:rsidP="001071C7">
            <w:pPr>
              <w:widowControl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0A52AD" w:rsidRPr="000A52AD" w:rsidRDefault="000A52AD" w:rsidP="001071C7">
            <w:pPr>
              <w:widowControl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:rsidR="000A52AD" w:rsidRPr="000A52AD" w:rsidRDefault="000A52AD" w:rsidP="001071C7">
            <w:pPr>
              <w:widowControl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</w:t>
            </w:r>
          </w:p>
        </w:tc>
      </w:tr>
      <w:tr w:rsidR="000A52AD" w:rsidRPr="000A52AD" w:rsidTr="001071C7">
        <w:trPr>
          <w:trHeight w:val="155"/>
        </w:trPr>
        <w:tc>
          <w:tcPr>
            <w:tcW w:w="1726" w:type="dxa"/>
            <w:vMerge/>
          </w:tcPr>
          <w:p w:rsidR="000A52AD" w:rsidRPr="000A52AD" w:rsidRDefault="000A52AD" w:rsidP="001071C7">
            <w:pPr>
              <w:widowControl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0A52AD" w:rsidRPr="000A52AD" w:rsidRDefault="000A52AD" w:rsidP="001071C7">
            <w:pPr>
              <w:widowControl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:rsidR="000A52AD" w:rsidRPr="000A52AD" w:rsidRDefault="000A52AD" w:rsidP="001071C7">
            <w:pPr>
              <w:widowControl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:rsidR="000A52AD" w:rsidRPr="000A52AD" w:rsidRDefault="000A52AD" w:rsidP="001071C7">
            <w:pPr>
              <w:widowControl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A52AD" w:rsidRPr="000A52AD" w:rsidTr="001071C7">
        <w:trPr>
          <w:trHeight w:val="155"/>
        </w:trPr>
        <w:tc>
          <w:tcPr>
            <w:tcW w:w="1726" w:type="dxa"/>
            <w:vMerge/>
          </w:tcPr>
          <w:p w:rsidR="000A52AD" w:rsidRPr="000A52AD" w:rsidRDefault="000A52AD" w:rsidP="001071C7">
            <w:pPr>
              <w:widowControl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59" w:type="dxa"/>
          </w:tcPr>
          <w:p w:rsidR="000A52AD" w:rsidRPr="000A52AD" w:rsidRDefault="000A52AD" w:rsidP="001071C7">
            <w:pPr>
              <w:widowControl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0A52AD" w:rsidRPr="000A52AD" w:rsidRDefault="000A52AD" w:rsidP="001071C7">
            <w:pPr>
              <w:widowControl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0A52AD" w:rsidRPr="000A52AD" w:rsidRDefault="000A52AD" w:rsidP="001071C7">
            <w:pPr>
              <w:widowControl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52AD" w:rsidRPr="000A52AD" w:rsidRDefault="000A52AD" w:rsidP="001071C7">
            <w:pPr>
              <w:widowControl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:rsidR="000A52AD" w:rsidRPr="000A52AD" w:rsidRDefault="000A52AD" w:rsidP="001071C7">
            <w:pPr>
              <w:widowControl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A52AD" w:rsidRPr="000A52AD" w:rsidTr="001071C7">
        <w:tc>
          <w:tcPr>
            <w:tcW w:w="1726" w:type="dxa"/>
          </w:tcPr>
          <w:p w:rsidR="000A52AD" w:rsidRPr="000A52AD" w:rsidRDefault="000A52AD" w:rsidP="001071C7">
            <w:pPr>
              <w:widowControl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1.1.1   </w:t>
            </w:r>
            <w:proofErr w:type="gramStart"/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(</w:t>
            </w:r>
            <w:proofErr w:type="gramEnd"/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20%)</w:t>
            </w:r>
          </w:p>
        </w:tc>
        <w:tc>
          <w:tcPr>
            <w:tcW w:w="2159" w:type="dxa"/>
          </w:tcPr>
          <w:p w:rsidR="000A52AD" w:rsidRPr="000A52AD" w:rsidRDefault="000A52AD" w:rsidP="001071C7">
            <w:pPr>
              <w:widowControl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0A52AD" w:rsidRPr="000A52AD" w:rsidRDefault="000A52AD" w:rsidP="001071C7">
            <w:pPr>
              <w:widowControl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0A52AD" w:rsidRPr="000A52AD" w:rsidRDefault="000A52AD" w:rsidP="001071C7">
            <w:pPr>
              <w:widowControl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0A52AD" w:rsidRPr="000A52AD" w:rsidRDefault="000A52AD" w:rsidP="001071C7">
            <w:pPr>
              <w:widowControl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</w:tr>
      <w:tr w:rsidR="000A52AD" w:rsidRPr="000A52AD" w:rsidTr="001071C7">
        <w:tc>
          <w:tcPr>
            <w:tcW w:w="1726" w:type="dxa"/>
          </w:tcPr>
          <w:p w:rsidR="000A52AD" w:rsidRPr="000A52AD" w:rsidRDefault="000A52AD" w:rsidP="001071C7">
            <w:pPr>
              <w:widowControl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1.1.2   </w:t>
            </w:r>
            <w:proofErr w:type="gramStart"/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(</w:t>
            </w:r>
            <w:proofErr w:type="gramEnd"/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70%)</w:t>
            </w:r>
          </w:p>
        </w:tc>
        <w:tc>
          <w:tcPr>
            <w:tcW w:w="2159" w:type="dxa"/>
          </w:tcPr>
          <w:p w:rsidR="000A52AD" w:rsidRPr="000A52AD" w:rsidRDefault="000A52AD" w:rsidP="001071C7">
            <w:pPr>
              <w:widowControl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0A52AD" w:rsidRPr="000A52AD" w:rsidRDefault="000A52AD" w:rsidP="001071C7">
            <w:pPr>
              <w:widowControl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0A52AD" w:rsidRPr="000A52AD" w:rsidRDefault="000A52AD" w:rsidP="001071C7">
            <w:pPr>
              <w:widowControl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0A52AD" w:rsidRPr="000A52AD" w:rsidRDefault="000A52AD" w:rsidP="001071C7">
            <w:pPr>
              <w:widowControl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48</w:t>
            </w:r>
          </w:p>
        </w:tc>
      </w:tr>
      <w:tr w:rsidR="000A52AD" w:rsidRPr="000A52AD" w:rsidTr="001071C7">
        <w:tc>
          <w:tcPr>
            <w:tcW w:w="1726" w:type="dxa"/>
          </w:tcPr>
          <w:p w:rsidR="000A52AD" w:rsidRPr="000A52AD" w:rsidRDefault="000A52AD" w:rsidP="001071C7">
            <w:pPr>
              <w:widowControl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1.1.3   </w:t>
            </w:r>
            <w:proofErr w:type="gramStart"/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(</w:t>
            </w:r>
            <w:proofErr w:type="gramEnd"/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10%)</w:t>
            </w:r>
          </w:p>
        </w:tc>
        <w:tc>
          <w:tcPr>
            <w:tcW w:w="2159" w:type="dxa"/>
          </w:tcPr>
          <w:p w:rsidR="000A52AD" w:rsidRPr="000A52AD" w:rsidRDefault="000A52AD" w:rsidP="001071C7">
            <w:pPr>
              <w:widowControl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0A52AD" w:rsidRPr="000A52AD" w:rsidRDefault="000A52AD" w:rsidP="001071C7">
            <w:pPr>
              <w:widowControl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0A52AD" w:rsidRPr="000A52AD" w:rsidRDefault="000A52AD" w:rsidP="001071C7">
            <w:pPr>
              <w:widowControl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0A52AD" w:rsidRPr="000A52AD" w:rsidRDefault="000A52AD" w:rsidP="001071C7">
            <w:pPr>
              <w:widowControl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  <w:tr w:rsidR="000A52AD" w:rsidRPr="000A52AD" w:rsidTr="001071C7">
        <w:tc>
          <w:tcPr>
            <w:tcW w:w="1726" w:type="dxa"/>
          </w:tcPr>
          <w:p w:rsidR="000A52AD" w:rsidRPr="000A52AD" w:rsidRDefault="000A52AD" w:rsidP="001071C7">
            <w:pPr>
              <w:widowControl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0A52AD" w:rsidRPr="000A52AD" w:rsidRDefault="000A52AD" w:rsidP="001071C7">
            <w:pPr>
              <w:widowControl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:rsidR="000A52AD" w:rsidRPr="000A52AD" w:rsidRDefault="000A52AD" w:rsidP="001071C7">
            <w:pPr>
              <w:widowControl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:rsidR="000A52AD" w:rsidRPr="000A52AD" w:rsidRDefault="000A52AD" w:rsidP="001071C7">
            <w:pPr>
              <w:widowControl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:rsidR="000A52AD" w:rsidRPr="000A52AD" w:rsidRDefault="000A52AD" w:rsidP="001071C7">
            <w:pPr>
              <w:widowControl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70 шт.</w:t>
            </w:r>
          </w:p>
        </w:tc>
      </w:tr>
    </w:tbl>
    <w:p w:rsidR="000A52AD" w:rsidRPr="000A52AD" w:rsidRDefault="000A52AD" w:rsidP="000A52AD">
      <w:pPr>
        <w:widowControl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A52AD" w:rsidRPr="000A52AD" w:rsidRDefault="000A52AD" w:rsidP="000A52AD">
      <w:pPr>
        <w:widowControl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52AD">
        <w:rPr>
          <w:rFonts w:ascii="Times New Roman" w:hAnsi="Times New Roman" w:cs="Times New Roman"/>
          <w:bCs/>
          <w:sz w:val="24"/>
          <w:szCs w:val="24"/>
        </w:rPr>
        <w:t>Критерии оценивания</w:t>
      </w:r>
    </w:p>
    <w:p w:rsidR="000A52AD" w:rsidRPr="000A52AD" w:rsidRDefault="000A52AD" w:rsidP="000A52AD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52AD">
        <w:rPr>
          <w:rFonts w:ascii="Times New Roman" w:hAnsi="Times New Roman" w:cs="Times New Roman"/>
          <w:bCs/>
          <w:sz w:val="24"/>
          <w:szCs w:val="24"/>
        </w:rPr>
        <w:t>Критерии оценивания тестовых заданий</w:t>
      </w:r>
    </w:p>
    <w:p w:rsidR="000A52AD" w:rsidRPr="000A52AD" w:rsidRDefault="000A52AD" w:rsidP="000A52A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52AD">
        <w:rPr>
          <w:rFonts w:ascii="Times New Roman" w:hAnsi="Times New Roman" w:cs="Times New Roman"/>
          <w:bCs/>
          <w:sz w:val="24"/>
          <w:szCs w:val="24"/>
        </w:rPr>
        <w:t>Критерии оценивания:</w:t>
      </w:r>
      <w:r w:rsidRPr="000A52AD">
        <w:rPr>
          <w:rFonts w:ascii="Times New Roman" w:eastAsia="Calibri" w:hAnsi="Times New Roman" w:cs="Times New Roman"/>
          <w:bCs/>
          <w:sz w:val="24"/>
          <w:szCs w:val="24"/>
        </w:rPr>
        <w:t xml:space="preserve"> правильное выполнение одного тестового задания оценивается 1 баллом, неправильное – 0 баллов.</w:t>
      </w:r>
    </w:p>
    <w:p w:rsidR="000A52AD" w:rsidRPr="000A52AD" w:rsidRDefault="000A52AD" w:rsidP="000A52A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52AD">
        <w:rPr>
          <w:rFonts w:ascii="Times New Roman" w:hAnsi="Times New Roman" w:cs="Times New Roman"/>
          <w:bCs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0A52AD" w:rsidRPr="000A52AD" w:rsidRDefault="000A52AD" w:rsidP="000A52A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52AD">
        <w:rPr>
          <w:rFonts w:ascii="Times New Roman" w:hAnsi="Times New Roman" w:cs="Times New Roman"/>
          <w:bCs/>
          <w:sz w:val="24"/>
          <w:szCs w:val="24"/>
        </w:rPr>
        <w:t>Шкала оценивания результатов компьютерного тестирования обучающихся 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0A52AD" w:rsidRPr="000A52AD" w:rsidTr="001071C7">
        <w:tc>
          <w:tcPr>
            <w:tcW w:w="1794" w:type="pct"/>
          </w:tcPr>
          <w:p w:rsidR="000A52AD" w:rsidRPr="000A52AD" w:rsidRDefault="000A52AD" w:rsidP="001071C7">
            <w:pPr>
              <w:widowControl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Оценка </w:t>
            </w:r>
          </w:p>
        </w:tc>
        <w:tc>
          <w:tcPr>
            <w:tcW w:w="1603" w:type="pct"/>
          </w:tcPr>
          <w:p w:rsidR="000A52AD" w:rsidRPr="000A52AD" w:rsidRDefault="000A52AD" w:rsidP="001071C7">
            <w:pPr>
              <w:widowControl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Процент верных ответов</w:t>
            </w:r>
          </w:p>
        </w:tc>
        <w:tc>
          <w:tcPr>
            <w:tcW w:w="1603" w:type="pct"/>
          </w:tcPr>
          <w:p w:rsidR="000A52AD" w:rsidRPr="000A52AD" w:rsidRDefault="000A52AD" w:rsidP="001071C7">
            <w:pPr>
              <w:widowControl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Баллы </w:t>
            </w:r>
          </w:p>
        </w:tc>
      </w:tr>
      <w:tr w:rsidR="000A52AD" w:rsidRPr="000A52AD" w:rsidTr="001071C7">
        <w:tc>
          <w:tcPr>
            <w:tcW w:w="1794" w:type="pct"/>
          </w:tcPr>
          <w:p w:rsidR="000A52AD" w:rsidRPr="000A52AD" w:rsidRDefault="000A52AD" w:rsidP="001071C7">
            <w:pPr>
              <w:widowControl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«удовлетворительно»</w:t>
            </w:r>
          </w:p>
        </w:tc>
        <w:tc>
          <w:tcPr>
            <w:tcW w:w="1603" w:type="pct"/>
          </w:tcPr>
          <w:p w:rsidR="000A52AD" w:rsidRPr="000A52AD" w:rsidRDefault="000A52AD" w:rsidP="001071C7">
            <w:pPr>
              <w:widowControl w:val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70-79%</w:t>
            </w:r>
          </w:p>
        </w:tc>
        <w:tc>
          <w:tcPr>
            <w:tcW w:w="1603" w:type="pct"/>
          </w:tcPr>
          <w:p w:rsidR="000A52AD" w:rsidRPr="000A52AD" w:rsidRDefault="000A52AD" w:rsidP="001071C7">
            <w:pPr>
              <w:widowControl w:val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61-75 баллов</w:t>
            </w:r>
          </w:p>
        </w:tc>
      </w:tr>
      <w:tr w:rsidR="000A52AD" w:rsidRPr="000A52AD" w:rsidTr="001071C7">
        <w:tc>
          <w:tcPr>
            <w:tcW w:w="1794" w:type="pct"/>
          </w:tcPr>
          <w:p w:rsidR="000A52AD" w:rsidRPr="000A52AD" w:rsidRDefault="000A52AD" w:rsidP="001071C7">
            <w:pPr>
              <w:widowControl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«хорошо»</w:t>
            </w:r>
          </w:p>
        </w:tc>
        <w:tc>
          <w:tcPr>
            <w:tcW w:w="1603" w:type="pct"/>
          </w:tcPr>
          <w:p w:rsidR="000A52AD" w:rsidRPr="000A52AD" w:rsidRDefault="000A52AD" w:rsidP="001071C7">
            <w:pPr>
              <w:widowControl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80-90%</w:t>
            </w:r>
          </w:p>
        </w:tc>
        <w:tc>
          <w:tcPr>
            <w:tcW w:w="1603" w:type="pct"/>
          </w:tcPr>
          <w:p w:rsidR="000A52AD" w:rsidRPr="000A52AD" w:rsidRDefault="000A52AD" w:rsidP="001071C7">
            <w:pPr>
              <w:widowControl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76-90 баллов</w:t>
            </w:r>
          </w:p>
        </w:tc>
      </w:tr>
      <w:tr w:rsidR="000A52AD" w:rsidRPr="000A52AD" w:rsidTr="001071C7">
        <w:tc>
          <w:tcPr>
            <w:tcW w:w="1794" w:type="pct"/>
          </w:tcPr>
          <w:p w:rsidR="000A52AD" w:rsidRPr="000A52AD" w:rsidRDefault="000A52AD" w:rsidP="001071C7">
            <w:pPr>
              <w:widowControl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«отлично»</w:t>
            </w:r>
          </w:p>
        </w:tc>
        <w:tc>
          <w:tcPr>
            <w:tcW w:w="1603" w:type="pct"/>
          </w:tcPr>
          <w:p w:rsidR="000A52AD" w:rsidRPr="000A52AD" w:rsidRDefault="000A52AD" w:rsidP="001071C7">
            <w:pPr>
              <w:widowControl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91-100%</w:t>
            </w:r>
          </w:p>
        </w:tc>
        <w:tc>
          <w:tcPr>
            <w:tcW w:w="1603" w:type="pct"/>
          </w:tcPr>
          <w:p w:rsidR="000A52AD" w:rsidRPr="000A52AD" w:rsidRDefault="000A52AD" w:rsidP="001071C7">
            <w:pPr>
              <w:widowControl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91-100 баллов</w:t>
            </w:r>
          </w:p>
        </w:tc>
      </w:tr>
    </w:tbl>
    <w:p w:rsidR="000A52AD" w:rsidRPr="000A52AD" w:rsidRDefault="000A52AD" w:rsidP="000A52AD">
      <w:pPr>
        <w:widowControl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A52AD" w:rsidRPr="000A52AD" w:rsidRDefault="000A52AD" w:rsidP="000A52AD">
      <w:pPr>
        <w:widowControl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A52AD" w:rsidRPr="000A52AD" w:rsidRDefault="000A52AD" w:rsidP="000A52AD">
      <w:pPr>
        <w:pStyle w:val="a9"/>
        <w:widowControl w:val="0"/>
        <w:jc w:val="center"/>
        <w:rPr>
          <w:bCs/>
          <w:color w:val="000000"/>
          <w:sz w:val="24"/>
          <w:szCs w:val="24"/>
        </w:rPr>
      </w:pPr>
      <w:r w:rsidRPr="000A52AD">
        <w:rPr>
          <w:bCs/>
          <w:color w:val="000000"/>
          <w:sz w:val="24"/>
          <w:szCs w:val="24"/>
        </w:rPr>
        <w:t>Ключи ответов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15"/>
        <w:gridCol w:w="3368"/>
        <w:gridCol w:w="277"/>
        <w:gridCol w:w="276"/>
        <w:gridCol w:w="555"/>
        <w:gridCol w:w="3654"/>
      </w:tblGrid>
      <w:tr w:rsidR="000A52AD" w:rsidRPr="000A52AD" w:rsidTr="001071C7">
        <w:tc>
          <w:tcPr>
            <w:tcW w:w="1222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№ тестовых заданий</w:t>
            </w:r>
          </w:p>
        </w:tc>
        <w:tc>
          <w:tcPr>
            <w:tcW w:w="3422" w:type="dxa"/>
            <w:tcBorders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36</w:t>
            </w:r>
          </w:p>
        </w:tc>
        <w:tc>
          <w:tcPr>
            <w:tcW w:w="3793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автоматикой, автоматика</w:t>
            </w:r>
          </w:p>
        </w:tc>
      </w:tr>
      <w:tr w:rsidR="000A52AD" w:rsidRPr="000A52AD" w:rsidTr="001071C7">
        <w:tc>
          <w:tcPr>
            <w:tcW w:w="1222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422" w:type="dxa"/>
            <w:tcBorders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Б) от 0,250 и более 1000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37</w:t>
            </w:r>
          </w:p>
        </w:tc>
        <w:tc>
          <w:tcPr>
            <w:tcW w:w="3793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автоматической сигнализации</w:t>
            </w:r>
          </w:p>
        </w:tc>
      </w:tr>
      <w:tr w:rsidR="000A52AD" w:rsidRPr="000A52AD" w:rsidTr="001071C7">
        <w:tc>
          <w:tcPr>
            <w:tcW w:w="1222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422" w:type="dxa"/>
            <w:tcBorders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Б) от 1000 и более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38</w:t>
            </w:r>
          </w:p>
        </w:tc>
        <w:tc>
          <w:tcPr>
            <w:tcW w:w="3793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автоматического контроля</w:t>
            </w:r>
          </w:p>
        </w:tc>
      </w:tr>
      <w:tr w:rsidR="000A52AD" w:rsidRPr="000A52AD" w:rsidTr="001071C7">
        <w:tc>
          <w:tcPr>
            <w:tcW w:w="1222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422" w:type="dxa"/>
            <w:tcBorders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А) </w:t>
            </w: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U</w:t>
            </w:r>
            <w:proofErr w:type="spellStart"/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</w:rPr>
              <w:t>вых</w:t>
            </w:r>
            <w:proofErr w:type="spellEnd"/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= </w:t>
            </w: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U</w:t>
            </w:r>
            <w:proofErr w:type="spellStart"/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</w:rPr>
              <w:t>вх</w:t>
            </w:r>
            <w:proofErr w:type="spellEnd"/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R</w:t>
            </w: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</w:rPr>
              <w:t>2</w:t>
            </w: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/ (</w:t>
            </w: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R</w:t>
            </w: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</w:rPr>
              <w:t>1</w:t>
            </w: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+ </w:t>
            </w: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R</w:t>
            </w: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</w:rPr>
              <w:t>2</w:t>
            </w: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39</w:t>
            </w:r>
          </w:p>
        </w:tc>
        <w:tc>
          <w:tcPr>
            <w:tcW w:w="3793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автоматического блокирования и </w:t>
            </w: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защиты, автоматической блокировки и защиты</w:t>
            </w:r>
          </w:p>
        </w:tc>
      </w:tr>
      <w:tr w:rsidR="000A52AD" w:rsidRPr="000A52AD" w:rsidTr="001071C7">
        <w:tc>
          <w:tcPr>
            <w:tcW w:w="1222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3422" w:type="dxa"/>
            <w:tcBorders>
              <w:right w:val="single" w:sz="4" w:space="0" w:color="auto"/>
            </w:tcBorders>
          </w:tcPr>
          <w:p w:rsidR="000A52AD" w:rsidRPr="000A52AD" w:rsidRDefault="000A52AD" w:rsidP="001071C7">
            <w:pPr>
              <w:pStyle w:val="a7"/>
              <w:widowControl w:val="0"/>
              <w:tabs>
                <w:tab w:val="left" w:pos="708"/>
              </w:tabs>
              <w:rPr>
                <w:b w:val="0"/>
                <w:highlight w:val="yellow"/>
              </w:rPr>
            </w:pPr>
            <w:r w:rsidRPr="000A52AD">
              <w:rPr>
                <w:b w:val="0"/>
              </w:rPr>
              <w:t>Б) Технологическими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3793" w:type="dxa"/>
          </w:tcPr>
          <w:p w:rsidR="000A52AD" w:rsidRPr="000A52AD" w:rsidRDefault="000A52AD" w:rsidP="001071C7">
            <w:pPr>
              <w:widowControl w:val="0"/>
              <w:tabs>
                <w:tab w:val="left" w:pos="1365"/>
              </w:tabs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автоматического пуска и останова</w:t>
            </w:r>
          </w:p>
        </w:tc>
      </w:tr>
      <w:tr w:rsidR="000A52AD" w:rsidRPr="000A52AD" w:rsidTr="001071C7">
        <w:tc>
          <w:tcPr>
            <w:tcW w:w="1222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422" w:type="dxa"/>
            <w:tcBorders>
              <w:right w:val="single" w:sz="4" w:space="0" w:color="auto"/>
            </w:tcBorders>
          </w:tcPr>
          <w:p w:rsidR="000A52AD" w:rsidRPr="000A52AD" w:rsidRDefault="000A52AD" w:rsidP="001071C7">
            <w:pPr>
              <w:pStyle w:val="a7"/>
              <w:widowControl w:val="0"/>
              <w:tabs>
                <w:tab w:val="left" w:pos="708"/>
              </w:tabs>
              <w:rPr>
                <w:b w:val="0"/>
                <w:highlight w:val="yellow"/>
              </w:rPr>
            </w:pPr>
            <w:r w:rsidRPr="000A52AD">
              <w:rPr>
                <w:b w:val="0"/>
                <w:color w:val="000000"/>
              </w:rPr>
              <w:t>В) увеличивается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41</w:t>
            </w:r>
          </w:p>
        </w:tc>
        <w:tc>
          <w:tcPr>
            <w:tcW w:w="3793" w:type="dxa"/>
          </w:tcPr>
          <w:p w:rsidR="000A52AD" w:rsidRPr="000A52AD" w:rsidRDefault="000A52AD" w:rsidP="001071C7">
            <w:pPr>
              <w:widowControl w:val="0"/>
              <w:tabs>
                <w:tab w:val="left" w:pos="2865"/>
              </w:tabs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автоматического управления</w:t>
            </w:r>
          </w:p>
        </w:tc>
      </w:tr>
      <w:tr w:rsidR="000A52AD" w:rsidRPr="000A52AD" w:rsidTr="001071C7">
        <w:tc>
          <w:tcPr>
            <w:tcW w:w="1222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3422" w:type="dxa"/>
            <w:tcBorders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Б) Увеличивается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42</w:t>
            </w:r>
          </w:p>
        </w:tc>
        <w:tc>
          <w:tcPr>
            <w:tcW w:w="3793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роботы, роботами</w:t>
            </w:r>
          </w:p>
        </w:tc>
      </w:tr>
      <w:tr w:rsidR="000A52AD" w:rsidRPr="000A52AD" w:rsidTr="001071C7">
        <w:tc>
          <w:tcPr>
            <w:tcW w:w="1222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3422" w:type="dxa"/>
            <w:tcBorders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А) Снижается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43</w:t>
            </w:r>
          </w:p>
        </w:tc>
        <w:tc>
          <w:tcPr>
            <w:tcW w:w="3793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датчиками, датчики</w:t>
            </w:r>
          </w:p>
        </w:tc>
      </w:tr>
      <w:tr w:rsidR="000A52AD" w:rsidRPr="000A52AD" w:rsidTr="001071C7">
        <w:tc>
          <w:tcPr>
            <w:tcW w:w="1222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3422" w:type="dxa"/>
            <w:tcBorders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Б) Сил поверхностного натяжения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44</w:t>
            </w:r>
          </w:p>
        </w:tc>
        <w:tc>
          <w:tcPr>
            <w:tcW w:w="3793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ч</w:t>
            </w:r>
            <w:r w:rsidRPr="000A52AD">
              <w:rPr>
                <w:rStyle w:val="268pt0pt"/>
                <w:rFonts w:eastAsia="Calibri"/>
                <w:b w:val="0"/>
                <w:sz w:val="24"/>
                <w:szCs w:val="24"/>
              </w:rPr>
              <w:t>увствительностью датчика</w:t>
            </w:r>
          </w:p>
        </w:tc>
      </w:tr>
      <w:tr w:rsidR="000A52AD" w:rsidRPr="000A52AD" w:rsidTr="001071C7">
        <w:tc>
          <w:tcPr>
            <w:tcW w:w="1222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3422" w:type="dxa"/>
            <w:tcBorders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А) Аргонодуговая сварка неплавящимся электродом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45</w:t>
            </w:r>
          </w:p>
        </w:tc>
        <w:tc>
          <w:tcPr>
            <w:tcW w:w="3793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Style w:val="268pt0pt"/>
                <w:rFonts w:eastAsiaTheme="minorHAnsi"/>
                <w:b w:val="0"/>
                <w:sz w:val="24"/>
                <w:szCs w:val="24"/>
              </w:rPr>
              <w:t>порог чувствительности, порогом чувствительности</w:t>
            </w:r>
          </w:p>
        </w:tc>
      </w:tr>
      <w:tr w:rsidR="000A52AD" w:rsidRPr="000A52AD" w:rsidTr="001071C7">
        <w:tc>
          <w:tcPr>
            <w:tcW w:w="1222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3422" w:type="dxa"/>
            <w:tcBorders>
              <w:right w:val="single" w:sz="4" w:space="0" w:color="auto"/>
            </w:tcBorders>
          </w:tcPr>
          <w:p w:rsidR="000A52AD" w:rsidRPr="000A52AD" w:rsidRDefault="000A52AD" w:rsidP="001071C7">
            <w:pPr>
              <w:pStyle w:val="a7"/>
              <w:widowControl w:val="0"/>
              <w:tabs>
                <w:tab w:val="left" w:pos="708"/>
              </w:tabs>
              <w:rPr>
                <w:b w:val="0"/>
                <w:highlight w:val="yellow"/>
              </w:rPr>
            </w:pPr>
            <w:r w:rsidRPr="000A52AD">
              <w:rPr>
                <w:b w:val="0"/>
              </w:rPr>
              <w:t>Б) Осциллятором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46</w:t>
            </w:r>
          </w:p>
        </w:tc>
        <w:tc>
          <w:tcPr>
            <w:tcW w:w="3793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р</w:t>
            </w:r>
            <w:r w:rsidRPr="000A52AD">
              <w:rPr>
                <w:rStyle w:val="268pt0pt"/>
                <w:rFonts w:eastAsia="Calibri"/>
                <w:b w:val="0"/>
                <w:sz w:val="24"/>
                <w:szCs w:val="24"/>
              </w:rPr>
              <w:t xml:space="preserve">азрешающей способностью, </w:t>
            </w:r>
            <w:r w:rsidRPr="000A52A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р</w:t>
            </w:r>
            <w:r w:rsidRPr="000A52AD">
              <w:rPr>
                <w:rStyle w:val="268pt0pt"/>
                <w:rFonts w:eastAsia="Calibri"/>
                <w:b w:val="0"/>
                <w:sz w:val="24"/>
                <w:szCs w:val="24"/>
              </w:rPr>
              <w:t>азрешающая способность</w:t>
            </w:r>
          </w:p>
        </w:tc>
      </w:tr>
      <w:tr w:rsidR="000A52AD" w:rsidRPr="000A52AD" w:rsidTr="001071C7">
        <w:tc>
          <w:tcPr>
            <w:tcW w:w="1222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3422" w:type="dxa"/>
            <w:tcBorders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) R=</w:t>
            </w:r>
            <w:proofErr w:type="spellStart"/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Ae</w:t>
            </w: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  <w:lang w:val="en-US"/>
              </w:rPr>
              <w:t>a</w:t>
            </w:r>
            <w:proofErr w:type="spellEnd"/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  <w:lang w:val="en-US"/>
              </w:rPr>
              <w:t>/T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47</w:t>
            </w:r>
          </w:p>
        </w:tc>
        <w:tc>
          <w:tcPr>
            <w:tcW w:w="3793" w:type="dxa"/>
          </w:tcPr>
          <w:p w:rsidR="000A52AD" w:rsidRPr="000A52AD" w:rsidRDefault="000A52AD" w:rsidP="001071C7">
            <w:pPr>
              <w:widowControl w:val="0"/>
              <w:tabs>
                <w:tab w:val="left" w:pos="3315"/>
              </w:tabs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п</w:t>
            </w:r>
            <w:r w:rsidRPr="000A52AD">
              <w:rPr>
                <w:rStyle w:val="268pt0pt"/>
                <w:rFonts w:eastAsiaTheme="minorHAnsi"/>
                <w:b w:val="0"/>
                <w:sz w:val="24"/>
                <w:szCs w:val="24"/>
              </w:rPr>
              <w:t xml:space="preserve">ределом измерения, </w:t>
            </w:r>
            <w:r w:rsidRPr="000A52A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п</w:t>
            </w:r>
            <w:r w:rsidRPr="000A52AD">
              <w:rPr>
                <w:rStyle w:val="268pt0pt"/>
                <w:rFonts w:eastAsiaTheme="minorHAnsi"/>
                <w:b w:val="0"/>
                <w:sz w:val="24"/>
                <w:szCs w:val="24"/>
              </w:rPr>
              <w:t>редел измерения</w:t>
            </w:r>
          </w:p>
        </w:tc>
      </w:tr>
      <w:tr w:rsidR="000A52AD" w:rsidRPr="000A52AD" w:rsidTr="001071C7">
        <w:tc>
          <w:tcPr>
            <w:tcW w:w="1222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3422" w:type="dxa"/>
            <w:tcBorders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А) Планка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48</w:t>
            </w:r>
          </w:p>
        </w:tc>
        <w:tc>
          <w:tcPr>
            <w:tcW w:w="3793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а</w:t>
            </w:r>
            <w:r w:rsidRPr="000A52AD">
              <w:rPr>
                <w:rStyle w:val="268pt0pt"/>
                <w:rFonts w:eastAsiaTheme="minorHAnsi"/>
                <w:b w:val="0"/>
                <w:sz w:val="24"/>
                <w:szCs w:val="24"/>
              </w:rPr>
              <w:t>бсолютная погрешность</w:t>
            </w:r>
          </w:p>
        </w:tc>
      </w:tr>
      <w:tr w:rsidR="000A52AD" w:rsidRPr="000A52AD" w:rsidTr="001071C7">
        <w:tc>
          <w:tcPr>
            <w:tcW w:w="1222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3422" w:type="dxa"/>
            <w:tcBorders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А) </w:t>
            </w: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T</w:t>
            </w: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=</w:t>
            </w: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T</w:t>
            </w: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</w:rPr>
              <w:t>р</w:t>
            </w: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ε</w:t>
            </w: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0,25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49</w:t>
            </w:r>
          </w:p>
        </w:tc>
        <w:tc>
          <w:tcPr>
            <w:tcW w:w="3793" w:type="dxa"/>
          </w:tcPr>
          <w:p w:rsidR="000A52AD" w:rsidRPr="000A52AD" w:rsidRDefault="000A52AD" w:rsidP="001071C7">
            <w:pPr>
              <w:widowControl w:val="0"/>
              <w:tabs>
                <w:tab w:val="left" w:pos="3315"/>
              </w:tabs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о</w:t>
            </w:r>
            <w:r w:rsidRPr="000A52AD">
              <w:rPr>
                <w:rStyle w:val="268pt0pt"/>
                <w:rFonts w:eastAsiaTheme="minorHAnsi"/>
                <w:b w:val="0"/>
                <w:sz w:val="24"/>
                <w:szCs w:val="24"/>
              </w:rPr>
              <w:t xml:space="preserve">тносительная погрешность, </w:t>
            </w:r>
            <w:r w:rsidRPr="000A52A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о</w:t>
            </w:r>
            <w:r w:rsidRPr="000A52AD">
              <w:rPr>
                <w:rStyle w:val="268pt0pt"/>
                <w:rFonts w:eastAsiaTheme="minorHAnsi"/>
                <w:b w:val="0"/>
                <w:sz w:val="24"/>
                <w:szCs w:val="24"/>
              </w:rPr>
              <w:t>тносительной погрешностью</w:t>
            </w:r>
          </w:p>
        </w:tc>
      </w:tr>
      <w:tr w:rsidR="000A52AD" w:rsidRPr="000A52AD" w:rsidTr="001071C7">
        <w:tc>
          <w:tcPr>
            <w:tcW w:w="1222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3422" w:type="dxa"/>
            <w:tcBorders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А) </w:t>
            </w: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W</w:t>
            </w: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p</w:t>
            </w: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)=</w:t>
            </w:r>
            <w:proofErr w:type="spellStart"/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kp</w:t>
            </w:r>
            <w:proofErr w:type="spellEnd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3793" w:type="dxa"/>
          </w:tcPr>
          <w:p w:rsidR="000A52AD" w:rsidRPr="000A52AD" w:rsidRDefault="000A52AD" w:rsidP="001071C7">
            <w:pPr>
              <w:widowControl w:val="0"/>
              <w:tabs>
                <w:tab w:val="left" w:pos="3075"/>
              </w:tabs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п</w:t>
            </w:r>
            <w:r w:rsidRPr="000A52AD">
              <w:rPr>
                <w:rStyle w:val="268pt0pt"/>
                <w:rFonts w:eastAsiaTheme="minorHAnsi"/>
                <w:b w:val="0"/>
                <w:sz w:val="24"/>
                <w:szCs w:val="24"/>
              </w:rPr>
              <w:t xml:space="preserve">риведенная погрешность, </w:t>
            </w:r>
            <w:r w:rsidRPr="000A52A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п</w:t>
            </w:r>
            <w:r w:rsidRPr="000A52AD">
              <w:rPr>
                <w:rStyle w:val="268pt0pt"/>
                <w:rFonts w:eastAsiaTheme="minorHAnsi"/>
                <w:b w:val="0"/>
                <w:sz w:val="24"/>
                <w:szCs w:val="24"/>
              </w:rPr>
              <w:t>риведенной погрешностью</w:t>
            </w:r>
          </w:p>
        </w:tc>
      </w:tr>
      <w:tr w:rsidR="000A52AD" w:rsidRPr="000A52AD" w:rsidTr="001071C7">
        <w:tc>
          <w:tcPr>
            <w:tcW w:w="1222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3422" w:type="dxa"/>
            <w:tcBorders>
              <w:right w:val="single" w:sz="4" w:space="0" w:color="auto"/>
            </w:tcBorders>
          </w:tcPr>
          <w:p w:rsidR="000A52AD" w:rsidRPr="000A52AD" w:rsidRDefault="000A52AD" w:rsidP="001071C7">
            <w:pPr>
              <w:pStyle w:val="a7"/>
              <w:widowControl w:val="0"/>
              <w:tabs>
                <w:tab w:val="left" w:pos="708"/>
              </w:tabs>
              <w:rPr>
                <w:b w:val="0"/>
                <w:highlight w:val="yellow"/>
              </w:rPr>
            </w:pPr>
            <w:r w:rsidRPr="000A52AD">
              <w:rPr>
                <w:b w:val="0"/>
                <w:color w:val="000000"/>
              </w:rPr>
              <w:t xml:space="preserve">А) </w:t>
            </w:r>
            <w:proofErr w:type="spellStart"/>
            <w:r w:rsidRPr="000A52AD">
              <w:rPr>
                <w:b w:val="0"/>
                <w:color w:val="000000"/>
              </w:rPr>
              <w:t>Разностенность</w:t>
            </w:r>
            <w:proofErr w:type="spellEnd"/>
            <w:r w:rsidRPr="000A52AD">
              <w:rPr>
                <w:b w:val="0"/>
                <w:color w:val="000000"/>
              </w:rPr>
              <w:t xml:space="preserve"> изделия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51</w:t>
            </w:r>
          </w:p>
        </w:tc>
        <w:tc>
          <w:tcPr>
            <w:tcW w:w="3793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тензоэлектрическим</w:t>
            </w:r>
          </w:p>
        </w:tc>
      </w:tr>
      <w:tr w:rsidR="000A52AD" w:rsidRPr="000A52AD" w:rsidTr="001071C7">
        <w:tc>
          <w:tcPr>
            <w:tcW w:w="1222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3422" w:type="dxa"/>
            <w:tcBorders>
              <w:right w:val="single" w:sz="4" w:space="0" w:color="auto"/>
            </w:tcBorders>
          </w:tcPr>
          <w:p w:rsidR="000A52AD" w:rsidRPr="000A52AD" w:rsidRDefault="000A52AD" w:rsidP="001071C7">
            <w:pPr>
              <w:pStyle w:val="a7"/>
              <w:widowControl w:val="0"/>
              <w:tabs>
                <w:tab w:val="left" w:pos="708"/>
              </w:tabs>
              <w:rPr>
                <w:b w:val="0"/>
                <w:highlight w:val="yellow"/>
              </w:rPr>
            </w:pPr>
            <w:r w:rsidRPr="000A52AD">
              <w:rPr>
                <w:b w:val="0"/>
                <w:color w:val="000000"/>
              </w:rPr>
              <w:t>Б) Состав защитного газа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3793" w:type="dxa"/>
          </w:tcPr>
          <w:p w:rsidR="000A52AD" w:rsidRPr="000A52AD" w:rsidRDefault="000A52AD" w:rsidP="001071C7">
            <w:pPr>
              <w:widowControl w:val="0"/>
              <w:tabs>
                <w:tab w:val="left" w:pos="2880"/>
              </w:tabs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термоэлектрическими, термопарами</w:t>
            </w:r>
          </w:p>
        </w:tc>
      </w:tr>
      <w:tr w:rsidR="000A52AD" w:rsidRPr="000A52AD" w:rsidTr="001071C7">
        <w:tc>
          <w:tcPr>
            <w:tcW w:w="1222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3422" w:type="dxa"/>
            <w:tcBorders>
              <w:right w:val="single" w:sz="4" w:space="0" w:color="auto"/>
            </w:tcBorders>
          </w:tcPr>
          <w:p w:rsidR="000A52AD" w:rsidRPr="000A52AD" w:rsidRDefault="000A52AD" w:rsidP="001071C7">
            <w:pPr>
              <w:pStyle w:val="a7"/>
              <w:widowControl w:val="0"/>
              <w:tabs>
                <w:tab w:val="left" w:pos="708"/>
              </w:tabs>
              <w:rPr>
                <w:b w:val="0"/>
                <w:highlight w:val="yellow"/>
              </w:rPr>
            </w:pPr>
            <w:r w:rsidRPr="000A52AD">
              <w:rPr>
                <w:b w:val="0"/>
                <w:color w:val="000000"/>
              </w:rPr>
              <w:t>А) Скорость сварки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53</w:t>
            </w:r>
          </w:p>
        </w:tc>
        <w:tc>
          <w:tcPr>
            <w:tcW w:w="3793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усилителем</w:t>
            </w:r>
          </w:p>
        </w:tc>
      </w:tr>
      <w:tr w:rsidR="000A52AD" w:rsidRPr="000A52AD" w:rsidTr="001071C7">
        <w:tc>
          <w:tcPr>
            <w:tcW w:w="1222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3422" w:type="dxa"/>
            <w:tcBorders>
              <w:right w:val="single" w:sz="4" w:space="0" w:color="auto"/>
            </w:tcBorders>
          </w:tcPr>
          <w:p w:rsidR="000A52AD" w:rsidRPr="000A52AD" w:rsidRDefault="000A52AD" w:rsidP="001071C7">
            <w:pPr>
              <w:pStyle w:val="a7"/>
              <w:widowControl w:val="0"/>
              <w:tabs>
                <w:tab w:val="left" w:pos="708"/>
              </w:tabs>
              <w:rPr>
                <w:b w:val="0"/>
                <w:highlight w:val="yellow"/>
              </w:rPr>
            </w:pPr>
            <w:r w:rsidRPr="000A52AD">
              <w:rPr>
                <w:b w:val="0"/>
                <w:color w:val="000000"/>
              </w:rPr>
              <w:t>Б) Поперечное смещение электрода и стыка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54</w:t>
            </w:r>
          </w:p>
        </w:tc>
        <w:tc>
          <w:tcPr>
            <w:tcW w:w="3793" w:type="dxa"/>
          </w:tcPr>
          <w:p w:rsidR="000A52AD" w:rsidRPr="000A52AD" w:rsidRDefault="000A52AD" w:rsidP="001071C7">
            <w:pPr>
              <w:widowControl w:val="0"/>
              <w:tabs>
                <w:tab w:val="left" w:pos="2925"/>
              </w:tabs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сервоприводами сервоприводом</w:t>
            </w:r>
          </w:p>
        </w:tc>
      </w:tr>
      <w:tr w:rsidR="000A52AD" w:rsidRPr="000A52AD" w:rsidTr="001071C7">
        <w:tc>
          <w:tcPr>
            <w:tcW w:w="1222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3422" w:type="dxa"/>
            <w:tcBorders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В) Частоту разрыва жидких перемычек в зоне контакта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</w:p>
        </w:tc>
        <w:tc>
          <w:tcPr>
            <w:tcW w:w="3793" w:type="dxa"/>
          </w:tcPr>
          <w:p w:rsidR="000A52AD" w:rsidRPr="000A52AD" w:rsidRDefault="000A52AD" w:rsidP="001071C7">
            <w:pPr>
              <w:widowControl w:val="0"/>
              <w:tabs>
                <w:tab w:val="left" w:pos="3645"/>
              </w:tabs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апериодическим звеном, апериодическое звено</w:t>
            </w:r>
          </w:p>
        </w:tc>
      </w:tr>
      <w:tr w:rsidR="000A52AD" w:rsidRPr="000A52AD" w:rsidTr="001071C7">
        <w:tc>
          <w:tcPr>
            <w:tcW w:w="1222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3422" w:type="dxa"/>
            <w:tcBorders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Б) Размер литого ядра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56</w:t>
            </w:r>
          </w:p>
        </w:tc>
        <w:tc>
          <w:tcPr>
            <w:tcW w:w="3793" w:type="dxa"/>
          </w:tcPr>
          <w:p w:rsidR="000A52AD" w:rsidRPr="000A52AD" w:rsidRDefault="000A52AD" w:rsidP="001071C7">
            <w:pPr>
              <w:widowControl w:val="0"/>
              <w:tabs>
                <w:tab w:val="left" w:pos="3285"/>
              </w:tabs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колебательным звеном, колебательное звено</w:t>
            </w:r>
          </w:p>
        </w:tc>
      </w:tr>
      <w:tr w:rsidR="000A52AD" w:rsidRPr="000A52AD" w:rsidTr="001071C7">
        <w:tc>
          <w:tcPr>
            <w:tcW w:w="1222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3422" w:type="dxa"/>
            <w:tcBorders>
              <w:right w:val="single" w:sz="4" w:space="0" w:color="auto"/>
            </w:tcBorders>
          </w:tcPr>
          <w:p w:rsidR="000A52AD" w:rsidRPr="000A52AD" w:rsidRDefault="000A52AD" w:rsidP="001071C7">
            <w:pPr>
              <w:pStyle w:val="a7"/>
              <w:widowControl w:val="0"/>
              <w:tabs>
                <w:tab w:val="left" w:pos="708"/>
              </w:tabs>
              <w:rPr>
                <w:b w:val="0"/>
                <w:highlight w:val="yellow"/>
              </w:rPr>
            </w:pPr>
            <w:r w:rsidRPr="000A52AD">
              <w:rPr>
                <w:b w:val="0"/>
              </w:rPr>
              <w:t xml:space="preserve">А) </w:t>
            </w:r>
            <w:r w:rsidRPr="000A52AD">
              <w:rPr>
                <w:b w:val="0"/>
                <w:position w:val="-38"/>
              </w:rPr>
              <w:object w:dxaOrig="2720" w:dyaOrig="780">
                <v:shape id="_x0000_i1031" type="#_x0000_t75" style="width:136.05pt;height:39.25pt" o:ole="">
                  <v:imagedata r:id="rId5" o:title=""/>
                </v:shape>
                <o:OLEObject Type="Embed" ProgID="Equation.DSMT4" ShapeID="_x0000_i1031" DrawAspect="Content" ObjectID="_1794217662" r:id="rId17"/>
              </w:object>
            </w:r>
            <w:r w:rsidRPr="000A52AD">
              <w:rPr>
                <w:b w:val="0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57</w:t>
            </w:r>
          </w:p>
        </w:tc>
        <w:tc>
          <w:tcPr>
            <w:tcW w:w="3793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пропорциональным звеном, пропорциональное звено</w:t>
            </w:r>
          </w:p>
        </w:tc>
      </w:tr>
      <w:tr w:rsidR="000A52AD" w:rsidRPr="000A52AD" w:rsidTr="001071C7">
        <w:tc>
          <w:tcPr>
            <w:tcW w:w="1222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3422" w:type="dxa"/>
            <w:tcBorders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Б) </w:t>
            </w:r>
            <w:r w:rsidRPr="000A52AD">
              <w:rPr>
                <w:rFonts w:ascii="Times New Roman" w:hAnsi="Times New Roman" w:cs="Times New Roman"/>
                <w:b w:val="0"/>
                <w:position w:val="-26"/>
                <w:sz w:val="24"/>
                <w:szCs w:val="24"/>
              </w:rPr>
              <w:object w:dxaOrig="1380" w:dyaOrig="639">
                <v:shape id="_x0000_i1032" type="#_x0000_t75" style="width:68.75pt;height:32.25pt" o:ole="">
                  <v:imagedata r:id="rId13" o:title=""/>
                </v:shape>
                <o:OLEObject Type="Embed" ProgID="Equation.DSMT4" ShapeID="_x0000_i1032" DrawAspect="Content" ObjectID="_1794217663" r:id="rId18"/>
              </w:object>
            </w: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58</w:t>
            </w:r>
          </w:p>
        </w:tc>
        <w:tc>
          <w:tcPr>
            <w:tcW w:w="3793" w:type="dxa"/>
          </w:tcPr>
          <w:p w:rsidR="000A52AD" w:rsidRPr="000A52AD" w:rsidRDefault="000A52AD" w:rsidP="001071C7">
            <w:pPr>
              <w:widowControl w:val="0"/>
              <w:tabs>
                <w:tab w:val="left" w:pos="2805"/>
              </w:tabs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интегрирующим звеном, интегрирующее звено</w:t>
            </w:r>
          </w:p>
        </w:tc>
      </w:tr>
      <w:tr w:rsidR="000A52AD" w:rsidRPr="000A52AD" w:rsidTr="001071C7">
        <w:tc>
          <w:tcPr>
            <w:tcW w:w="1222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3422" w:type="dxa"/>
            <w:tcBorders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А) </w:t>
            </w: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y</w:t>
            </w: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= </w:t>
            </w: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y</w:t>
            </w: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</w:rPr>
              <w:t>0</w:t>
            </w: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(1-</w:t>
            </w: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e</w:t>
            </w: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-</w:t>
            </w: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  <w:lang w:val="en-US"/>
              </w:rPr>
              <w:t>t</w:t>
            </w: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/τ</w:t>
            </w: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59</w:t>
            </w:r>
          </w:p>
        </w:tc>
        <w:tc>
          <w:tcPr>
            <w:tcW w:w="3793" w:type="dxa"/>
          </w:tcPr>
          <w:p w:rsidR="000A52AD" w:rsidRPr="000A52AD" w:rsidRDefault="000A52AD" w:rsidP="001071C7">
            <w:pPr>
              <w:widowControl w:val="0"/>
              <w:tabs>
                <w:tab w:val="left" w:pos="2895"/>
              </w:tabs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дифференцирующим звеном, дифференцирующее звено</w:t>
            </w:r>
          </w:p>
        </w:tc>
      </w:tr>
      <w:tr w:rsidR="000A52AD" w:rsidRPr="000A52AD" w:rsidTr="001071C7">
        <w:tc>
          <w:tcPr>
            <w:tcW w:w="1222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3422" w:type="dxa"/>
            <w:tcBorders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В) </w:t>
            </w: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U</w:t>
            </w:r>
            <w:proofErr w:type="spellStart"/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</w:rPr>
              <w:t>вых</w:t>
            </w:r>
            <w:proofErr w:type="spellEnd"/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= </w:t>
            </w: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U</w:t>
            </w:r>
            <w:proofErr w:type="spellStart"/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</w:rPr>
              <w:t>вх</w:t>
            </w:r>
            <w:proofErr w:type="spellEnd"/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·</w:t>
            </w: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</w:t>
            </w: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/ℓ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3793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оптические пирометры, оптический пирометр</w:t>
            </w:r>
          </w:p>
        </w:tc>
      </w:tr>
      <w:tr w:rsidR="000A52AD" w:rsidRPr="000A52AD" w:rsidTr="001071C7">
        <w:tc>
          <w:tcPr>
            <w:tcW w:w="1222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3422" w:type="dxa"/>
            <w:tcBorders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Б) ℓ = (φ</w:t>
            </w: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d</w:t>
            </w: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)/2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61</w:t>
            </w:r>
          </w:p>
        </w:tc>
        <w:tc>
          <w:tcPr>
            <w:tcW w:w="3793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color w:val="202122"/>
                <w:sz w:val="24"/>
                <w:szCs w:val="24"/>
                <w:shd w:val="clear" w:color="auto" w:fill="FFFFFF"/>
              </w:rPr>
              <w:t>потенциометрическим</w:t>
            </w:r>
          </w:p>
        </w:tc>
      </w:tr>
      <w:tr w:rsidR="000A52AD" w:rsidRPr="000A52AD" w:rsidTr="001071C7">
        <w:tc>
          <w:tcPr>
            <w:tcW w:w="1222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3422" w:type="dxa"/>
            <w:tcBorders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1А, 2Б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62</w:t>
            </w:r>
          </w:p>
        </w:tc>
        <w:tc>
          <w:tcPr>
            <w:tcW w:w="3793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коэффициентом усиления, коэффициент усиления</w:t>
            </w:r>
          </w:p>
        </w:tc>
      </w:tr>
      <w:tr w:rsidR="000A52AD" w:rsidRPr="000A52AD" w:rsidTr="001071C7">
        <w:tc>
          <w:tcPr>
            <w:tcW w:w="1222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3422" w:type="dxa"/>
            <w:tcBorders>
              <w:right w:val="single" w:sz="4" w:space="0" w:color="auto"/>
            </w:tcBorders>
          </w:tcPr>
          <w:p w:rsidR="000A52AD" w:rsidRPr="000A52AD" w:rsidRDefault="000A52AD" w:rsidP="001071C7">
            <w:pPr>
              <w:pStyle w:val="a7"/>
              <w:widowControl w:val="0"/>
              <w:tabs>
                <w:tab w:val="left" w:pos="708"/>
              </w:tabs>
              <w:rPr>
                <w:b w:val="0"/>
                <w:highlight w:val="yellow"/>
              </w:rPr>
            </w:pPr>
            <w:r w:rsidRPr="000A52AD">
              <w:rPr>
                <w:b w:val="0"/>
                <w:color w:val="000000"/>
              </w:rPr>
              <w:t>1Б, 2В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63</w:t>
            </w:r>
          </w:p>
        </w:tc>
        <w:tc>
          <w:tcPr>
            <w:tcW w:w="3793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амплитудно-частотной, амплитудно-частотная</w:t>
            </w:r>
          </w:p>
        </w:tc>
      </w:tr>
      <w:tr w:rsidR="000A52AD" w:rsidRPr="000A52AD" w:rsidTr="001071C7">
        <w:tc>
          <w:tcPr>
            <w:tcW w:w="1222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3422" w:type="dxa"/>
            <w:tcBorders>
              <w:right w:val="single" w:sz="4" w:space="0" w:color="auto"/>
            </w:tcBorders>
          </w:tcPr>
          <w:p w:rsidR="000A52AD" w:rsidRPr="000A52AD" w:rsidRDefault="000A52AD" w:rsidP="001071C7">
            <w:pPr>
              <w:pStyle w:val="a7"/>
              <w:widowControl w:val="0"/>
              <w:tabs>
                <w:tab w:val="left" w:pos="708"/>
                <w:tab w:val="left" w:pos="993"/>
              </w:tabs>
              <w:rPr>
                <w:b w:val="0"/>
                <w:highlight w:val="yellow"/>
              </w:rPr>
            </w:pPr>
            <w:r w:rsidRPr="000A52AD">
              <w:rPr>
                <w:b w:val="0"/>
                <w:color w:val="000000"/>
              </w:rPr>
              <w:t>1А, 2В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64</w:t>
            </w:r>
          </w:p>
        </w:tc>
        <w:tc>
          <w:tcPr>
            <w:tcW w:w="3793" w:type="dxa"/>
          </w:tcPr>
          <w:p w:rsidR="000A52AD" w:rsidRPr="000A52AD" w:rsidRDefault="000A52AD" w:rsidP="001071C7">
            <w:pPr>
              <w:widowControl w:val="0"/>
              <w:tabs>
                <w:tab w:val="left" w:pos="960"/>
              </w:tabs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собственным дрейфом, собственный дрейф</w:t>
            </w:r>
          </w:p>
        </w:tc>
      </w:tr>
      <w:tr w:rsidR="000A52AD" w:rsidRPr="000A52AD" w:rsidTr="001071C7">
        <w:tc>
          <w:tcPr>
            <w:tcW w:w="1222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3422" w:type="dxa"/>
            <w:tcBorders>
              <w:right w:val="single" w:sz="4" w:space="0" w:color="auto"/>
            </w:tcBorders>
          </w:tcPr>
          <w:p w:rsidR="000A52AD" w:rsidRPr="000A52AD" w:rsidRDefault="000A52AD" w:rsidP="001071C7">
            <w:pPr>
              <w:pStyle w:val="a7"/>
              <w:widowControl w:val="0"/>
              <w:tabs>
                <w:tab w:val="left" w:pos="708"/>
              </w:tabs>
              <w:rPr>
                <w:b w:val="0"/>
                <w:highlight w:val="yellow"/>
              </w:rPr>
            </w:pPr>
            <w:r w:rsidRPr="000A52AD">
              <w:rPr>
                <w:b w:val="0"/>
                <w:color w:val="000000"/>
              </w:rPr>
              <w:t>1Б, 2А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65</w:t>
            </w:r>
          </w:p>
        </w:tc>
        <w:tc>
          <w:tcPr>
            <w:tcW w:w="3793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тиристор, тиристором</w:t>
            </w:r>
          </w:p>
        </w:tc>
      </w:tr>
      <w:tr w:rsidR="000A52AD" w:rsidRPr="000A52AD" w:rsidTr="001071C7">
        <w:tc>
          <w:tcPr>
            <w:tcW w:w="1222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3422" w:type="dxa"/>
            <w:tcBorders>
              <w:right w:val="single" w:sz="4" w:space="0" w:color="auto"/>
            </w:tcBorders>
          </w:tcPr>
          <w:p w:rsidR="000A52AD" w:rsidRPr="000A52AD" w:rsidRDefault="000A52AD" w:rsidP="001071C7">
            <w:pPr>
              <w:pStyle w:val="3"/>
              <w:widowControl w:val="0"/>
              <w:spacing w:after="0"/>
              <w:ind w:left="0"/>
              <w:rPr>
                <w:b w:val="0"/>
                <w:sz w:val="24"/>
                <w:szCs w:val="24"/>
                <w:highlight w:val="yellow"/>
              </w:rPr>
            </w:pPr>
            <w:r w:rsidRPr="000A52AD">
              <w:rPr>
                <w:b w:val="0"/>
                <w:color w:val="000000"/>
                <w:sz w:val="24"/>
                <w:szCs w:val="24"/>
              </w:rPr>
              <w:t>1В, 2Б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66</w:t>
            </w:r>
          </w:p>
        </w:tc>
        <w:tc>
          <w:tcPr>
            <w:tcW w:w="3793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полевой транзистор</w:t>
            </w:r>
          </w:p>
        </w:tc>
      </w:tr>
      <w:tr w:rsidR="000A52AD" w:rsidRPr="000A52AD" w:rsidTr="001071C7">
        <w:tc>
          <w:tcPr>
            <w:tcW w:w="1222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3422" w:type="dxa"/>
            <w:tcBorders>
              <w:right w:val="single" w:sz="4" w:space="0" w:color="auto"/>
            </w:tcBorders>
          </w:tcPr>
          <w:p w:rsidR="000A52AD" w:rsidRPr="000A52AD" w:rsidRDefault="000A52AD" w:rsidP="001071C7">
            <w:pPr>
              <w:pStyle w:val="a7"/>
              <w:widowControl w:val="0"/>
              <w:tabs>
                <w:tab w:val="left" w:pos="708"/>
              </w:tabs>
              <w:rPr>
                <w:b w:val="0"/>
                <w:highlight w:val="yellow"/>
              </w:rPr>
            </w:pPr>
            <w:r w:rsidRPr="000A52AD">
              <w:rPr>
                <w:b w:val="0"/>
                <w:color w:val="000000"/>
              </w:rPr>
              <w:t>1А, 2Б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67</w:t>
            </w:r>
          </w:p>
        </w:tc>
        <w:tc>
          <w:tcPr>
            <w:tcW w:w="3793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разомкнутыми</w:t>
            </w:r>
          </w:p>
        </w:tc>
      </w:tr>
      <w:tr w:rsidR="000A52AD" w:rsidRPr="000A52AD" w:rsidTr="001071C7">
        <w:tc>
          <w:tcPr>
            <w:tcW w:w="1222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3422" w:type="dxa"/>
            <w:tcBorders>
              <w:right w:val="single" w:sz="4" w:space="0" w:color="auto"/>
            </w:tcBorders>
          </w:tcPr>
          <w:p w:rsidR="000A52AD" w:rsidRPr="000A52AD" w:rsidRDefault="000A52AD" w:rsidP="001071C7">
            <w:pPr>
              <w:pStyle w:val="a7"/>
              <w:widowControl w:val="0"/>
              <w:tabs>
                <w:tab w:val="left" w:pos="708"/>
                <w:tab w:val="left" w:pos="1134"/>
              </w:tabs>
              <w:rPr>
                <w:b w:val="0"/>
                <w:highlight w:val="yellow"/>
              </w:rPr>
            </w:pPr>
            <w:r w:rsidRPr="000A52AD">
              <w:rPr>
                <w:b w:val="0"/>
                <w:color w:val="000000"/>
              </w:rPr>
              <w:t>1Б, 2А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3793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установочный, установочным</w:t>
            </w:r>
          </w:p>
        </w:tc>
      </w:tr>
      <w:tr w:rsidR="000A52AD" w:rsidRPr="000A52AD" w:rsidTr="001071C7">
        <w:tc>
          <w:tcPr>
            <w:tcW w:w="1222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3422" w:type="dxa"/>
            <w:tcBorders>
              <w:right w:val="single" w:sz="4" w:space="0" w:color="auto"/>
            </w:tcBorders>
          </w:tcPr>
          <w:p w:rsidR="000A52AD" w:rsidRPr="000A52AD" w:rsidRDefault="000A52AD" w:rsidP="001071C7">
            <w:pPr>
              <w:pStyle w:val="a9"/>
              <w:widowControl w:val="0"/>
              <w:ind w:firstLine="0"/>
              <w:jc w:val="left"/>
              <w:rPr>
                <w:b w:val="0"/>
                <w:sz w:val="24"/>
                <w:szCs w:val="24"/>
                <w:highlight w:val="yellow"/>
              </w:rPr>
            </w:pPr>
            <w:r w:rsidRPr="000A52AD">
              <w:rPr>
                <w:b w:val="0"/>
                <w:color w:val="000000"/>
                <w:sz w:val="24"/>
                <w:szCs w:val="24"/>
              </w:rPr>
              <w:t>1А, 2В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69</w:t>
            </w:r>
          </w:p>
        </w:tc>
        <w:tc>
          <w:tcPr>
            <w:tcW w:w="3793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замкнутыми</w:t>
            </w:r>
          </w:p>
        </w:tc>
      </w:tr>
      <w:tr w:rsidR="000A52AD" w:rsidRPr="000A52AD" w:rsidTr="001071C7">
        <w:tc>
          <w:tcPr>
            <w:tcW w:w="1222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422" w:type="dxa"/>
            <w:tcBorders>
              <w:right w:val="single" w:sz="4" w:space="0" w:color="auto"/>
            </w:tcBorders>
          </w:tcPr>
          <w:p w:rsidR="000A52AD" w:rsidRPr="000A52AD" w:rsidRDefault="000A52AD" w:rsidP="001071C7">
            <w:pPr>
              <w:pStyle w:val="a7"/>
              <w:widowControl w:val="0"/>
              <w:tabs>
                <w:tab w:val="left" w:pos="708"/>
              </w:tabs>
              <w:rPr>
                <w:b w:val="0"/>
                <w:highlight w:val="yellow"/>
              </w:rPr>
            </w:pPr>
            <w:r w:rsidRPr="000A52AD">
              <w:rPr>
                <w:b w:val="0"/>
                <w:color w:val="000000"/>
              </w:rPr>
              <w:t>1В, 2А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70</w:t>
            </w:r>
          </w:p>
        </w:tc>
        <w:tc>
          <w:tcPr>
            <w:tcW w:w="3793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текущим, текущий</w:t>
            </w:r>
          </w:p>
        </w:tc>
      </w:tr>
      <w:tr w:rsidR="000A52AD" w:rsidRPr="000A52AD" w:rsidTr="001071C7">
        <w:tc>
          <w:tcPr>
            <w:tcW w:w="1222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2AD">
              <w:rPr>
                <w:rFonts w:ascii="Times New Roman" w:hAnsi="Times New Roman" w:cs="Times New Roman"/>
                <w:b w:val="0"/>
                <w:sz w:val="24"/>
                <w:szCs w:val="24"/>
              </w:rPr>
              <w:t>35</w:t>
            </w:r>
          </w:p>
        </w:tc>
        <w:tc>
          <w:tcPr>
            <w:tcW w:w="3422" w:type="dxa"/>
            <w:tcBorders>
              <w:right w:val="single" w:sz="4" w:space="0" w:color="auto"/>
            </w:tcBorders>
          </w:tcPr>
          <w:p w:rsidR="000A52AD" w:rsidRPr="000A52AD" w:rsidRDefault="000A52AD" w:rsidP="001071C7">
            <w:pPr>
              <w:pStyle w:val="3"/>
              <w:widowControl w:val="0"/>
              <w:spacing w:after="0"/>
              <w:ind w:left="0"/>
              <w:rPr>
                <w:b w:val="0"/>
                <w:sz w:val="24"/>
                <w:szCs w:val="24"/>
                <w:highlight w:val="yellow"/>
              </w:rPr>
            </w:pPr>
            <w:r w:rsidRPr="000A52AD">
              <w:rPr>
                <w:b w:val="0"/>
                <w:color w:val="000000"/>
                <w:sz w:val="24"/>
                <w:szCs w:val="24"/>
              </w:rPr>
              <w:t>1А, 2В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793" w:type="dxa"/>
          </w:tcPr>
          <w:p w:rsidR="000A52AD" w:rsidRPr="000A52AD" w:rsidRDefault="000A52AD" w:rsidP="001071C7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0A52AD" w:rsidRPr="000A52AD" w:rsidRDefault="000A52AD" w:rsidP="000A52AD">
      <w:pPr>
        <w:pStyle w:val="a9"/>
        <w:widowControl w:val="0"/>
        <w:jc w:val="center"/>
        <w:rPr>
          <w:bCs/>
          <w:color w:val="000000"/>
          <w:sz w:val="24"/>
          <w:szCs w:val="24"/>
        </w:rPr>
      </w:pPr>
    </w:p>
    <w:p w:rsidR="000A52AD" w:rsidRPr="000A52AD" w:rsidRDefault="000A52AD" w:rsidP="000A52AD">
      <w:pPr>
        <w:rPr>
          <w:bCs/>
        </w:rPr>
      </w:pPr>
    </w:p>
    <w:p w:rsidR="000A52AD" w:rsidRPr="000A52AD" w:rsidRDefault="000A52AD" w:rsidP="000A52AD">
      <w:pPr>
        <w:widowControl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A52AD" w:rsidRPr="000A52AD" w:rsidRDefault="000A52AD" w:rsidP="000A52AD">
      <w:pPr>
        <w:widowControl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6356A" w:rsidRPr="000A52AD" w:rsidRDefault="0016356A">
      <w:pPr>
        <w:rPr>
          <w:bCs/>
        </w:rPr>
      </w:pPr>
    </w:p>
    <w:sectPr w:rsidR="0016356A" w:rsidRPr="000A52AD" w:rsidSect="00FF58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D0A51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12C4345"/>
    <w:multiLevelType w:val="singleLevel"/>
    <w:tmpl w:val="D9AC3E80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4" w15:restartNumberingAfterBreak="0">
    <w:nsid w:val="27297A1A"/>
    <w:multiLevelType w:val="singleLevel"/>
    <w:tmpl w:val="1F684834"/>
    <w:lvl w:ilvl="0">
      <w:start w:val="3"/>
      <w:numFmt w:val="lowerLetter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</w:abstractNum>
  <w:abstractNum w:abstractNumId="15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D961E03"/>
    <w:multiLevelType w:val="hybridMultilevel"/>
    <w:tmpl w:val="4D622866"/>
    <w:lvl w:ilvl="0" w:tplc="F1C011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1C21A85"/>
    <w:multiLevelType w:val="hybridMultilevel"/>
    <w:tmpl w:val="391C412E"/>
    <w:lvl w:ilvl="0" w:tplc="E7AA29B2">
      <w:numFmt w:val="bullet"/>
      <w:lvlText w:val="•"/>
      <w:lvlJc w:val="left"/>
      <w:pPr>
        <w:ind w:left="181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F08DC92">
      <w:numFmt w:val="bullet"/>
      <w:lvlText w:val="•"/>
      <w:lvlJc w:val="left"/>
      <w:pPr>
        <w:ind w:left="825" w:hanging="171"/>
      </w:pPr>
      <w:rPr>
        <w:rFonts w:hint="default"/>
        <w:lang w:val="ru-RU" w:eastAsia="en-US" w:bidi="ar-SA"/>
      </w:rPr>
    </w:lvl>
    <w:lvl w:ilvl="2" w:tplc="6824B5AA">
      <w:numFmt w:val="bullet"/>
      <w:lvlText w:val="•"/>
      <w:lvlJc w:val="left"/>
      <w:pPr>
        <w:ind w:left="1471" w:hanging="171"/>
      </w:pPr>
      <w:rPr>
        <w:rFonts w:hint="default"/>
        <w:lang w:val="ru-RU" w:eastAsia="en-US" w:bidi="ar-SA"/>
      </w:rPr>
    </w:lvl>
    <w:lvl w:ilvl="3" w:tplc="C47C5924">
      <w:numFmt w:val="bullet"/>
      <w:lvlText w:val="•"/>
      <w:lvlJc w:val="left"/>
      <w:pPr>
        <w:ind w:left="2117" w:hanging="171"/>
      </w:pPr>
      <w:rPr>
        <w:rFonts w:hint="default"/>
        <w:lang w:val="ru-RU" w:eastAsia="en-US" w:bidi="ar-SA"/>
      </w:rPr>
    </w:lvl>
    <w:lvl w:ilvl="4" w:tplc="22C68790">
      <w:numFmt w:val="bullet"/>
      <w:lvlText w:val="•"/>
      <w:lvlJc w:val="left"/>
      <w:pPr>
        <w:ind w:left="2762" w:hanging="171"/>
      </w:pPr>
      <w:rPr>
        <w:rFonts w:hint="default"/>
        <w:lang w:val="ru-RU" w:eastAsia="en-US" w:bidi="ar-SA"/>
      </w:rPr>
    </w:lvl>
    <w:lvl w:ilvl="5" w:tplc="34C6EFD4">
      <w:numFmt w:val="bullet"/>
      <w:lvlText w:val="•"/>
      <w:lvlJc w:val="left"/>
      <w:pPr>
        <w:ind w:left="3408" w:hanging="171"/>
      </w:pPr>
      <w:rPr>
        <w:rFonts w:hint="default"/>
        <w:lang w:val="ru-RU" w:eastAsia="en-US" w:bidi="ar-SA"/>
      </w:rPr>
    </w:lvl>
    <w:lvl w:ilvl="6" w:tplc="581A6E5C">
      <w:numFmt w:val="bullet"/>
      <w:lvlText w:val="•"/>
      <w:lvlJc w:val="left"/>
      <w:pPr>
        <w:ind w:left="4054" w:hanging="171"/>
      </w:pPr>
      <w:rPr>
        <w:rFonts w:hint="default"/>
        <w:lang w:val="ru-RU" w:eastAsia="en-US" w:bidi="ar-SA"/>
      </w:rPr>
    </w:lvl>
    <w:lvl w:ilvl="7" w:tplc="6220D170">
      <w:numFmt w:val="bullet"/>
      <w:lvlText w:val="•"/>
      <w:lvlJc w:val="left"/>
      <w:pPr>
        <w:ind w:left="4699" w:hanging="171"/>
      </w:pPr>
      <w:rPr>
        <w:rFonts w:hint="default"/>
        <w:lang w:val="ru-RU" w:eastAsia="en-US" w:bidi="ar-SA"/>
      </w:rPr>
    </w:lvl>
    <w:lvl w:ilvl="8" w:tplc="5C745970">
      <w:numFmt w:val="bullet"/>
      <w:lvlText w:val="•"/>
      <w:lvlJc w:val="left"/>
      <w:pPr>
        <w:ind w:left="5345" w:hanging="171"/>
      </w:pPr>
      <w:rPr>
        <w:rFonts w:hint="default"/>
        <w:lang w:val="ru-RU" w:eastAsia="en-US" w:bidi="ar-SA"/>
      </w:rPr>
    </w:lvl>
  </w:abstractNum>
  <w:abstractNum w:abstractNumId="20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C6047"/>
    <w:multiLevelType w:val="hybridMultilevel"/>
    <w:tmpl w:val="785A88F4"/>
    <w:lvl w:ilvl="0" w:tplc="764256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91A47"/>
    <w:multiLevelType w:val="singleLevel"/>
    <w:tmpl w:val="A5D2E26A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33C2DC7"/>
    <w:multiLevelType w:val="hybridMultilevel"/>
    <w:tmpl w:val="3244B76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C23770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7"/>
  </w:num>
  <w:num w:numId="5">
    <w:abstractNumId w:val="29"/>
  </w:num>
  <w:num w:numId="6">
    <w:abstractNumId w:val="27"/>
  </w:num>
  <w:num w:numId="7">
    <w:abstractNumId w:val="18"/>
  </w:num>
  <w:num w:numId="8">
    <w:abstractNumId w:val="9"/>
  </w:num>
  <w:num w:numId="9">
    <w:abstractNumId w:val="25"/>
  </w:num>
  <w:num w:numId="10">
    <w:abstractNumId w:val="1"/>
  </w:num>
  <w:num w:numId="11">
    <w:abstractNumId w:val="15"/>
  </w:num>
  <w:num w:numId="12">
    <w:abstractNumId w:val="16"/>
  </w:num>
  <w:num w:numId="13">
    <w:abstractNumId w:val="11"/>
  </w:num>
  <w:num w:numId="14">
    <w:abstractNumId w:val="5"/>
  </w:num>
  <w:num w:numId="15">
    <w:abstractNumId w:val="0"/>
  </w:num>
  <w:num w:numId="16">
    <w:abstractNumId w:val="3"/>
  </w:num>
  <w:num w:numId="17">
    <w:abstractNumId w:val="2"/>
  </w:num>
  <w:num w:numId="18">
    <w:abstractNumId w:val="33"/>
  </w:num>
  <w:num w:numId="19">
    <w:abstractNumId w:val="12"/>
  </w:num>
  <w:num w:numId="20">
    <w:abstractNumId w:val="26"/>
  </w:num>
  <w:num w:numId="21">
    <w:abstractNumId w:val="22"/>
  </w:num>
  <w:num w:numId="22">
    <w:abstractNumId w:val="10"/>
  </w:num>
  <w:num w:numId="23">
    <w:abstractNumId w:val="32"/>
  </w:num>
  <w:num w:numId="24">
    <w:abstractNumId w:val="35"/>
  </w:num>
  <w:num w:numId="25">
    <w:abstractNumId w:val="20"/>
  </w:num>
  <w:num w:numId="26">
    <w:abstractNumId w:val="8"/>
  </w:num>
  <w:num w:numId="27">
    <w:abstractNumId w:val="28"/>
  </w:num>
  <w:num w:numId="28">
    <w:abstractNumId w:val="4"/>
  </w:num>
  <w:num w:numId="29">
    <w:abstractNumId w:val="31"/>
  </w:num>
  <w:num w:numId="30">
    <w:abstractNumId w:val="17"/>
  </w:num>
  <w:num w:numId="31">
    <w:abstractNumId w:val="24"/>
  </w:num>
  <w:num w:numId="32">
    <w:abstractNumId w:val="21"/>
  </w:num>
  <w:num w:numId="33">
    <w:abstractNumId w:val="14"/>
  </w:num>
  <w:num w:numId="34">
    <w:abstractNumId w:val="30"/>
  </w:num>
  <w:num w:numId="35">
    <w:abstractNumId w:val="13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AD"/>
    <w:rsid w:val="00036D6A"/>
    <w:rsid w:val="000A52AD"/>
    <w:rsid w:val="0016356A"/>
    <w:rsid w:val="0024312B"/>
    <w:rsid w:val="005040EC"/>
    <w:rsid w:val="005A30BB"/>
    <w:rsid w:val="00DD045E"/>
    <w:rsid w:val="00E2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F409C-CB80-476C-A7DF-19B28C37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/>
        <w:bCs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2AD"/>
    <w:rPr>
      <w:rFonts w:asciiTheme="minorHAnsi" w:hAnsiTheme="minorHAnsi" w:cstheme="minorBidi"/>
      <w:b w:val="0"/>
      <w:bCs w:val="0"/>
      <w:color w:val="auto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A5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0A52A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2AD"/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character" w:customStyle="1" w:styleId="70">
    <w:name w:val="Заголовок 7 Знак"/>
    <w:basedOn w:val="a0"/>
    <w:link w:val="7"/>
    <w:rsid w:val="000A52AD"/>
    <w:rPr>
      <w:rFonts w:eastAsia="Times New Roman"/>
      <w:b w:val="0"/>
      <w:bCs w:val="0"/>
      <w:color w:val="auto"/>
      <w:sz w:val="24"/>
      <w:szCs w:val="20"/>
      <w:lang w:val="en-US" w:eastAsia="ru-RU"/>
    </w:rPr>
  </w:style>
  <w:style w:type="paragraph" w:customStyle="1" w:styleId="11">
    <w:name w:val="Абзац списка1"/>
    <w:basedOn w:val="a"/>
    <w:rsid w:val="000A52AD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0A52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52AD"/>
    <w:rPr>
      <w:rFonts w:ascii="Segoe UI" w:hAnsi="Segoe UI" w:cs="Segoe UI"/>
      <w:b w:val="0"/>
      <w:bCs w:val="0"/>
      <w:color w:val="auto"/>
      <w:sz w:val="18"/>
      <w:szCs w:val="18"/>
    </w:rPr>
  </w:style>
  <w:style w:type="table" w:styleId="a6">
    <w:name w:val="Table Grid"/>
    <w:basedOn w:val="a1"/>
    <w:uiPriority w:val="39"/>
    <w:rsid w:val="000A52AD"/>
    <w:pPr>
      <w:spacing w:after="0" w:line="240" w:lineRule="auto"/>
    </w:pPr>
    <w:rPr>
      <w:rFonts w:asciiTheme="minorHAnsi" w:hAnsiTheme="minorHAnsi" w:cstheme="minorBidi"/>
      <w:b w:val="0"/>
      <w:bCs w:val="0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6"/>
    <w:uiPriority w:val="39"/>
    <w:rsid w:val="000A52AD"/>
    <w:pPr>
      <w:spacing w:after="0" w:line="240" w:lineRule="auto"/>
    </w:pPr>
    <w:rPr>
      <w:rFonts w:asciiTheme="minorHAnsi" w:hAnsiTheme="minorHAnsi" w:cstheme="minorBidi"/>
      <w:b w:val="0"/>
      <w:bCs w:val="0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0A5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0A52AD"/>
    <w:rPr>
      <w:rFonts w:eastAsia="Times New Roman"/>
      <w:b w:val="0"/>
      <w:bCs w:val="0"/>
      <w:color w:val="auto"/>
      <w:sz w:val="24"/>
      <w:szCs w:val="24"/>
      <w:lang w:eastAsia="ru-RU"/>
    </w:rPr>
  </w:style>
  <w:style w:type="paragraph" w:styleId="a9">
    <w:name w:val="Body Text Indent"/>
    <w:basedOn w:val="a"/>
    <w:link w:val="aa"/>
    <w:rsid w:val="000A52A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A52AD"/>
    <w:rPr>
      <w:rFonts w:eastAsia="Times New Roman"/>
      <w:b w:val="0"/>
      <w:bCs w:val="0"/>
      <w:color w:val="auto"/>
      <w:szCs w:val="20"/>
      <w:lang w:eastAsia="ru-RU"/>
    </w:rPr>
  </w:style>
  <w:style w:type="paragraph" w:styleId="3">
    <w:name w:val="Body Text Indent 3"/>
    <w:basedOn w:val="a"/>
    <w:link w:val="30"/>
    <w:rsid w:val="000A52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A52AD"/>
    <w:rPr>
      <w:rFonts w:eastAsia="Times New Roman"/>
      <w:b w:val="0"/>
      <w:bCs w:val="0"/>
      <w:color w:val="auto"/>
      <w:sz w:val="16"/>
      <w:szCs w:val="16"/>
      <w:lang w:eastAsia="ru-RU"/>
    </w:rPr>
  </w:style>
  <w:style w:type="paragraph" w:styleId="ab">
    <w:name w:val="footer"/>
    <w:basedOn w:val="a"/>
    <w:link w:val="ac"/>
    <w:rsid w:val="000A52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0A52AD"/>
    <w:rPr>
      <w:rFonts w:eastAsia="Times New Roman"/>
      <w:b w:val="0"/>
      <w:bCs w:val="0"/>
      <w:color w:val="auto"/>
      <w:sz w:val="20"/>
      <w:szCs w:val="20"/>
      <w:lang w:eastAsia="ru-RU"/>
    </w:rPr>
  </w:style>
  <w:style w:type="paragraph" w:styleId="ad">
    <w:name w:val="Body Text"/>
    <w:basedOn w:val="a"/>
    <w:link w:val="ae"/>
    <w:uiPriority w:val="1"/>
    <w:unhideWhenUsed/>
    <w:qFormat/>
    <w:rsid w:val="000A52AD"/>
    <w:pPr>
      <w:spacing w:after="120"/>
    </w:pPr>
  </w:style>
  <w:style w:type="character" w:customStyle="1" w:styleId="ae">
    <w:name w:val="Основной текст Знак"/>
    <w:basedOn w:val="a0"/>
    <w:link w:val="ad"/>
    <w:uiPriority w:val="1"/>
    <w:rsid w:val="000A52AD"/>
    <w:rPr>
      <w:rFonts w:asciiTheme="minorHAnsi" w:hAnsiTheme="minorHAnsi" w:cstheme="minorBidi"/>
      <w:b w:val="0"/>
      <w:bCs w:val="0"/>
      <w:color w:val="auto"/>
      <w:sz w:val="22"/>
      <w:szCs w:val="22"/>
    </w:rPr>
  </w:style>
  <w:style w:type="character" w:styleId="af">
    <w:name w:val="Placeholder Text"/>
    <w:basedOn w:val="a0"/>
    <w:uiPriority w:val="99"/>
    <w:semiHidden/>
    <w:rsid w:val="000A52AD"/>
    <w:rPr>
      <w:color w:val="808080"/>
    </w:rPr>
  </w:style>
  <w:style w:type="paragraph" w:customStyle="1" w:styleId="MTDisplayEquation">
    <w:name w:val="MTDisplayEquation"/>
    <w:basedOn w:val="a"/>
    <w:next w:val="a"/>
    <w:link w:val="MTDisplayEquation0"/>
    <w:rsid w:val="000A52AD"/>
    <w:pPr>
      <w:tabs>
        <w:tab w:val="center" w:pos="4680"/>
        <w:tab w:val="right" w:pos="9360"/>
      </w:tabs>
      <w:jc w:val="both"/>
    </w:pPr>
    <w:rPr>
      <w:b/>
      <w:sz w:val="24"/>
      <w:szCs w:val="24"/>
    </w:rPr>
  </w:style>
  <w:style w:type="character" w:customStyle="1" w:styleId="MTDisplayEquation0">
    <w:name w:val="MTDisplayEquation Знак"/>
    <w:basedOn w:val="a0"/>
    <w:link w:val="MTDisplayEquation"/>
    <w:rsid w:val="000A52AD"/>
    <w:rPr>
      <w:rFonts w:asciiTheme="minorHAnsi" w:hAnsiTheme="minorHAnsi" w:cstheme="minorBidi"/>
      <w:bCs w:val="0"/>
      <w:color w:val="auto"/>
      <w:sz w:val="24"/>
      <w:szCs w:val="24"/>
    </w:rPr>
  </w:style>
  <w:style w:type="character" w:customStyle="1" w:styleId="2">
    <w:name w:val="Основной текст (2)_"/>
    <w:link w:val="20"/>
    <w:rsid w:val="000A52AD"/>
    <w:rPr>
      <w:rFonts w:eastAsia="Times New Roman"/>
      <w:sz w:val="134"/>
      <w:szCs w:val="134"/>
      <w:shd w:val="clear" w:color="auto" w:fill="FFFFFF"/>
    </w:rPr>
  </w:style>
  <w:style w:type="character" w:customStyle="1" w:styleId="268pt0pt">
    <w:name w:val="Основной текст (2) + 68 pt;Курсив;Интервал 0 pt"/>
    <w:rsid w:val="000A52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36"/>
      <w:szCs w:val="13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A52AD"/>
    <w:pPr>
      <w:widowControl w:val="0"/>
      <w:shd w:val="clear" w:color="auto" w:fill="FFFFFF"/>
      <w:spacing w:after="0" w:line="1568" w:lineRule="exact"/>
      <w:jc w:val="both"/>
    </w:pPr>
    <w:rPr>
      <w:rFonts w:ascii="Times New Roman" w:eastAsia="Times New Roman" w:hAnsi="Times New Roman" w:cs="Times New Roman"/>
      <w:b/>
      <w:bCs/>
      <w:color w:val="000000"/>
      <w:sz w:val="134"/>
      <w:szCs w:val="134"/>
    </w:rPr>
  </w:style>
  <w:style w:type="character" w:styleId="af0">
    <w:name w:val="Hyperlink"/>
    <w:basedOn w:val="a0"/>
    <w:uiPriority w:val="99"/>
    <w:semiHidden/>
    <w:unhideWhenUsed/>
    <w:rsid w:val="000A52AD"/>
    <w:rPr>
      <w:color w:val="0000FF"/>
      <w:u w:val="single"/>
    </w:rPr>
  </w:style>
  <w:style w:type="character" w:customStyle="1" w:styleId="270pt-2pt">
    <w:name w:val="Основной текст (2) + 70 pt;Курсив;Интервал -2 pt"/>
    <w:rsid w:val="000A52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140"/>
      <w:szCs w:val="14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3061</Words>
  <Characters>17452</Characters>
  <Application>Microsoft Office Word</Application>
  <DocSecurity>0</DocSecurity>
  <Lines>145</Lines>
  <Paragraphs>40</Paragraphs>
  <ScaleCrop>false</ScaleCrop>
  <Company/>
  <LinksUpToDate>false</LinksUpToDate>
  <CharactersWithSpaces>20473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1</cp:revision>
  <dcterms:created xsi:type="dcterms:W3CDTF">2024-11-27T09:59:00Z</dcterms:created>
  <dcterms:modified xsi:type="dcterms:W3CDTF">2024-11-27T10:00:00Z</dcterms:modified>
</cp:coreProperties>
</file>